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4E" w:rsidRDefault="0019494E" w:rsidP="0019494E">
      <w:pPr>
        <w:jc w:val="center"/>
        <w:rPr>
          <w:b/>
        </w:rPr>
      </w:pPr>
      <w:r>
        <w:rPr>
          <w:b/>
        </w:rPr>
        <w:t>Protokół Nr 43</w:t>
      </w:r>
      <w:r>
        <w:rPr>
          <w:b/>
        </w:rPr>
        <w:t xml:space="preserve"> /2018</w:t>
      </w:r>
    </w:p>
    <w:p w:rsidR="0019494E" w:rsidRDefault="0019494E" w:rsidP="0019494E">
      <w:pPr>
        <w:jc w:val="center"/>
        <w:rPr>
          <w:b/>
        </w:rPr>
      </w:pPr>
      <w:proofErr w:type="gramStart"/>
      <w:r>
        <w:rPr>
          <w:b/>
        </w:rPr>
        <w:t>z</w:t>
      </w:r>
      <w:proofErr w:type="gramEnd"/>
      <w:r>
        <w:rPr>
          <w:b/>
        </w:rPr>
        <w:t xml:space="preserve"> wspólnego posiedzenia </w:t>
      </w:r>
    </w:p>
    <w:p w:rsidR="0019494E" w:rsidRDefault="0019494E" w:rsidP="0019494E">
      <w:pPr>
        <w:jc w:val="center"/>
        <w:rPr>
          <w:b/>
        </w:rPr>
      </w:pPr>
      <w:r>
        <w:rPr>
          <w:b/>
        </w:rPr>
        <w:t>Komisji Gospodarki Komunalnej Mieszkaniowej</w:t>
      </w:r>
    </w:p>
    <w:p w:rsidR="0019494E" w:rsidRDefault="0019494E" w:rsidP="0019494E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i</w:t>
      </w:r>
      <w:proofErr w:type="gramEnd"/>
      <w:r>
        <w:rPr>
          <w:b/>
        </w:rPr>
        <w:t xml:space="preserve"> Ochrony Środowiska oraz</w:t>
      </w:r>
    </w:p>
    <w:p w:rsidR="0019494E" w:rsidRDefault="0019494E" w:rsidP="0019494E">
      <w:pPr>
        <w:jc w:val="center"/>
        <w:rPr>
          <w:b/>
        </w:rPr>
      </w:pPr>
      <w:r>
        <w:rPr>
          <w:b/>
        </w:rPr>
        <w:t>Komisji Budżetu Inwestycji i Rozwoju Gospodarczego</w:t>
      </w:r>
    </w:p>
    <w:p w:rsidR="0019494E" w:rsidRDefault="0019494E" w:rsidP="0019494E">
      <w:pPr>
        <w:jc w:val="center"/>
        <w:rPr>
          <w:b/>
        </w:rPr>
      </w:pPr>
      <w:proofErr w:type="gramStart"/>
      <w:r>
        <w:rPr>
          <w:b/>
        </w:rPr>
        <w:t>z</w:t>
      </w:r>
      <w:proofErr w:type="gramEnd"/>
      <w:r>
        <w:rPr>
          <w:b/>
        </w:rPr>
        <w:t xml:space="preserve"> dnia 23.05.2018 </w:t>
      </w:r>
      <w:proofErr w:type="gramStart"/>
      <w:r>
        <w:rPr>
          <w:b/>
        </w:rPr>
        <w:t>rok</w:t>
      </w:r>
      <w:proofErr w:type="gramEnd"/>
    </w:p>
    <w:p w:rsidR="0019494E" w:rsidRDefault="0019494E" w:rsidP="0019494E">
      <w:pPr>
        <w:jc w:val="center"/>
        <w:rPr>
          <w:b/>
        </w:rPr>
      </w:pPr>
      <w:proofErr w:type="gramStart"/>
      <w:r>
        <w:rPr>
          <w:b/>
        </w:rPr>
        <w:t>godz</w:t>
      </w:r>
      <w:proofErr w:type="gramEnd"/>
      <w:r>
        <w:rPr>
          <w:b/>
        </w:rPr>
        <w:t>. 15.00 – 16.15</w:t>
      </w:r>
    </w:p>
    <w:p w:rsidR="0019494E" w:rsidRDefault="0019494E" w:rsidP="0019494E">
      <w:pPr>
        <w:jc w:val="center"/>
        <w:rPr>
          <w:b/>
        </w:rPr>
      </w:pPr>
      <w:proofErr w:type="gramStart"/>
      <w:r>
        <w:rPr>
          <w:b/>
        </w:rPr>
        <w:t>odbytej</w:t>
      </w:r>
      <w:proofErr w:type="gramEnd"/>
      <w:r>
        <w:rPr>
          <w:b/>
        </w:rPr>
        <w:t xml:space="preserve"> w Ratuszu</w:t>
      </w:r>
    </w:p>
    <w:p w:rsidR="0019494E" w:rsidRDefault="0019494E" w:rsidP="0019494E">
      <w:pPr>
        <w:jc w:val="both"/>
        <w:rPr>
          <w:b/>
          <w:u w:val="single"/>
        </w:rPr>
      </w:pPr>
      <w:r>
        <w:rPr>
          <w:b/>
          <w:u w:val="single"/>
        </w:rPr>
        <w:t>Tematy posiedzenia:</w:t>
      </w:r>
    </w:p>
    <w:p w:rsidR="0019494E" w:rsidRDefault="0019494E" w:rsidP="0019494E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Zaopiniowanie materiałów sesyjnych,</w:t>
      </w:r>
    </w:p>
    <w:p w:rsidR="0019494E" w:rsidRPr="007B7800" w:rsidRDefault="0019494E" w:rsidP="0019494E">
      <w:pPr>
        <w:jc w:val="both"/>
        <w:rPr>
          <w:u w:val="single"/>
        </w:rPr>
      </w:pPr>
    </w:p>
    <w:p w:rsidR="0019494E" w:rsidRDefault="0019494E" w:rsidP="0019494E">
      <w:pPr>
        <w:ind w:left="-360" w:firstLine="360"/>
        <w:jc w:val="both"/>
      </w:pPr>
      <w:r>
        <w:t xml:space="preserve">Przewodniczący Komisji GKMIOŚ Piotr </w:t>
      </w:r>
      <w:proofErr w:type="spellStart"/>
      <w:r>
        <w:t>Szpulak</w:t>
      </w:r>
      <w:proofErr w:type="spellEnd"/>
      <w:r>
        <w:t xml:space="preserve"> przywitał członków obu Komisji jak i zaproszonych gości.</w:t>
      </w:r>
    </w:p>
    <w:p w:rsidR="0019494E" w:rsidRDefault="0019494E" w:rsidP="0019494E">
      <w:pPr>
        <w:jc w:val="both"/>
        <w:rPr>
          <w:b/>
          <w:u w:val="single"/>
        </w:rPr>
      </w:pPr>
    </w:p>
    <w:p w:rsidR="0019494E" w:rsidRDefault="0019494E" w:rsidP="0019494E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>Ad.1</w:t>
      </w:r>
      <w:r w:rsidRPr="00BE788D">
        <w:rPr>
          <w:b/>
          <w:u w:val="single"/>
        </w:rPr>
        <w:t xml:space="preserve"> Zaopiniowanie projektów uchwał zgodnie z </w:t>
      </w:r>
      <w:proofErr w:type="gramStart"/>
      <w:r w:rsidRPr="00BE788D">
        <w:rPr>
          <w:b/>
          <w:u w:val="single"/>
        </w:rPr>
        <w:t>drukami  nr</w:t>
      </w:r>
      <w:proofErr w:type="gramEnd"/>
      <w:r w:rsidRPr="00BE788D">
        <w:rPr>
          <w:b/>
          <w:u w:val="single"/>
        </w:rPr>
        <w:t xml:space="preserve"> 1-</w:t>
      </w:r>
      <w:r>
        <w:rPr>
          <w:b/>
          <w:u w:val="single"/>
        </w:rPr>
        <w:t>16</w:t>
      </w:r>
    </w:p>
    <w:p w:rsidR="0019494E" w:rsidRDefault="0019494E" w:rsidP="0019494E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t>Druk nr 1</w:t>
      </w:r>
      <w:r>
        <w:rPr>
          <w:szCs w:val="24"/>
        </w:rPr>
        <w:t xml:space="preserve"> w sprawie </w:t>
      </w:r>
      <w:r w:rsidRPr="000B2A68">
        <w:rPr>
          <w:szCs w:val="24"/>
        </w:rPr>
        <w:t xml:space="preserve">zatwierdzenia sprawozdania finansowego Gminy Brzeg wraz ze sprawozdaniem z </w:t>
      </w:r>
      <w:r>
        <w:rPr>
          <w:szCs w:val="24"/>
        </w:rPr>
        <w:t>wykonania budżetu Gminy Brzeg za 2017</w:t>
      </w:r>
      <w:r w:rsidRPr="000B2A68">
        <w:rPr>
          <w:szCs w:val="24"/>
        </w:rPr>
        <w:t xml:space="preserve"> rok </w:t>
      </w:r>
    </w:p>
    <w:p w:rsidR="0019494E" w:rsidRDefault="0019494E" w:rsidP="0019494E">
      <w:pPr>
        <w:ind w:left="-360"/>
        <w:jc w:val="both"/>
        <w:rPr>
          <w:szCs w:val="24"/>
        </w:rPr>
      </w:pPr>
      <w:r w:rsidRPr="00FA7090">
        <w:rPr>
          <w:szCs w:val="24"/>
        </w:rPr>
        <w:t>Projekt uchwały przedstawił</w:t>
      </w:r>
      <w:r>
        <w:rPr>
          <w:szCs w:val="24"/>
        </w:rPr>
        <w:t xml:space="preserve">a Pani Skarbnik Katarzyna Szczepanik </w:t>
      </w:r>
      <w:r w:rsidRPr="00FA7090">
        <w:rPr>
          <w:szCs w:val="24"/>
        </w:rPr>
        <w:t>- załącznik do protokołu</w:t>
      </w:r>
    </w:p>
    <w:p w:rsidR="0019494E" w:rsidRPr="008B42D6" w:rsidRDefault="0019494E" w:rsidP="0019494E">
      <w:pPr>
        <w:ind w:left="-360"/>
        <w:jc w:val="both"/>
        <w:rPr>
          <w:b/>
          <w:szCs w:val="24"/>
        </w:rPr>
      </w:pPr>
      <w:r w:rsidRPr="008B42D6">
        <w:rPr>
          <w:b/>
          <w:szCs w:val="24"/>
        </w:rPr>
        <w:t>Komisje nie opiniowały w/w projektu uchwały.</w:t>
      </w:r>
    </w:p>
    <w:p w:rsidR="0019494E" w:rsidRDefault="0019494E" w:rsidP="0019494E">
      <w:pPr>
        <w:jc w:val="both"/>
        <w:rPr>
          <w:b/>
          <w:i/>
          <w:szCs w:val="24"/>
          <w:u w:val="single"/>
        </w:rPr>
      </w:pPr>
    </w:p>
    <w:p w:rsidR="0019494E" w:rsidRPr="00EB3808" w:rsidRDefault="0019494E" w:rsidP="0019494E">
      <w:pPr>
        <w:ind w:left="-360"/>
        <w:jc w:val="both"/>
        <w:rPr>
          <w:i/>
          <w:szCs w:val="24"/>
        </w:rPr>
      </w:pPr>
      <w:r w:rsidRPr="00BF4F1F">
        <w:rPr>
          <w:b/>
          <w:szCs w:val="24"/>
        </w:rPr>
        <w:t xml:space="preserve">Druk nr </w:t>
      </w:r>
      <w:r>
        <w:rPr>
          <w:b/>
          <w:szCs w:val="24"/>
        </w:rPr>
        <w:t>2</w:t>
      </w:r>
      <w:r w:rsidRPr="00BF4F1F">
        <w:rPr>
          <w:szCs w:val="24"/>
        </w:rPr>
        <w:t xml:space="preserve"> </w:t>
      </w:r>
      <w:r>
        <w:rPr>
          <w:szCs w:val="24"/>
        </w:rPr>
        <w:t xml:space="preserve">w sprawie </w:t>
      </w:r>
      <w:r w:rsidRPr="000B2A68">
        <w:rPr>
          <w:szCs w:val="24"/>
        </w:rPr>
        <w:t>udzielenia absolutorium Burmistrzowi Brzegu</w:t>
      </w:r>
    </w:p>
    <w:p w:rsidR="0019494E" w:rsidRDefault="0019494E" w:rsidP="0019494E">
      <w:pPr>
        <w:ind w:left="-360"/>
        <w:jc w:val="both"/>
      </w:pPr>
      <w:r w:rsidRPr="00FA7090">
        <w:rPr>
          <w:szCs w:val="24"/>
        </w:rPr>
        <w:t>P</w:t>
      </w:r>
      <w:r>
        <w:rPr>
          <w:szCs w:val="24"/>
        </w:rPr>
        <w:t xml:space="preserve">rojekt uchwały przedstawiła Pani Skarbnik Katarzyna Szczepanik </w:t>
      </w:r>
      <w:r w:rsidRPr="00FA7090">
        <w:t>– załącznik do protokołu</w:t>
      </w:r>
    </w:p>
    <w:p w:rsidR="0019494E" w:rsidRPr="008B42D6" w:rsidRDefault="0019494E" w:rsidP="0019494E">
      <w:pPr>
        <w:ind w:left="-360"/>
        <w:jc w:val="both"/>
        <w:rPr>
          <w:b/>
          <w:szCs w:val="24"/>
        </w:rPr>
      </w:pPr>
      <w:r w:rsidRPr="008B42D6">
        <w:rPr>
          <w:b/>
          <w:szCs w:val="24"/>
        </w:rPr>
        <w:t>Komisje nie opiniowały w/w projektu uchwały.</w:t>
      </w:r>
    </w:p>
    <w:p w:rsidR="0019494E" w:rsidRDefault="0019494E" w:rsidP="0019494E">
      <w:pPr>
        <w:jc w:val="both"/>
        <w:rPr>
          <w:i/>
          <w:szCs w:val="24"/>
        </w:rPr>
      </w:pPr>
    </w:p>
    <w:p w:rsidR="0019494E" w:rsidRDefault="0019494E" w:rsidP="0019494E">
      <w:pPr>
        <w:ind w:left="-360"/>
        <w:jc w:val="both"/>
        <w:rPr>
          <w:szCs w:val="24"/>
        </w:rPr>
      </w:pPr>
      <w:r>
        <w:rPr>
          <w:b/>
          <w:szCs w:val="24"/>
        </w:rPr>
        <w:t xml:space="preserve">Druk nr 3 </w:t>
      </w:r>
      <w:r>
        <w:rPr>
          <w:szCs w:val="24"/>
        </w:rPr>
        <w:t xml:space="preserve">w sprawie </w:t>
      </w:r>
      <w:r w:rsidRPr="005404D3">
        <w:rPr>
          <w:szCs w:val="24"/>
        </w:rPr>
        <w:t xml:space="preserve">zmian w budżecie Gminy Brzeg na 2018r. oraz zmiany uchwały w sprawie uchwalenia budżetu Gminy Brzeg na 2018 rok </w:t>
      </w:r>
    </w:p>
    <w:p w:rsidR="0019494E" w:rsidRDefault="0019494E" w:rsidP="0019494E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>
        <w:rPr>
          <w:szCs w:val="24"/>
        </w:rPr>
        <w:t>a Pani Skarbnik Katarzyna Szczepanik - załącznik do protokołu</w:t>
      </w:r>
    </w:p>
    <w:p w:rsidR="0019494E" w:rsidRPr="008B42D6" w:rsidRDefault="0019494E" w:rsidP="0019494E">
      <w:pPr>
        <w:ind w:left="-360"/>
        <w:jc w:val="both"/>
        <w:rPr>
          <w:b/>
          <w:szCs w:val="24"/>
        </w:rPr>
      </w:pPr>
      <w:r w:rsidRPr="008B42D6">
        <w:rPr>
          <w:b/>
          <w:szCs w:val="24"/>
        </w:rPr>
        <w:t>Komisje nie opiniowały w/w projektu uchwały.</w:t>
      </w:r>
    </w:p>
    <w:p w:rsidR="0019494E" w:rsidRDefault="0019494E" w:rsidP="0019494E">
      <w:pPr>
        <w:ind w:left="-360"/>
        <w:jc w:val="both"/>
        <w:rPr>
          <w:szCs w:val="24"/>
        </w:rPr>
      </w:pPr>
    </w:p>
    <w:p w:rsidR="0019494E" w:rsidRDefault="0019494E" w:rsidP="0019494E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t xml:space="preserve">Druk nr </w:t>
      </w:r>
      <w:r>
        <w:rPr>
          <w:b/>
          <w:szCs w:val="24"/>
        </w:rPr>
        <w:t>4</w:t>
      </w:r>
      <w:r>
        <w:rPr>
          <w:szCs w:val="24"/>
        </w:rPr>
        <w:t xml:space="preserve"> </w:t>
      </w:r>
      <w:r w:rsidRPr="001B4023">
        <w:rPr>
          <w:szCs w:val="24"/>
        </w:rPr>
        <w:t>w sprawie</w:t>
      </w:r>
      <w:r>
        <w:rPr>
          <w:szCs w:val="24"/>
        </w:rPr>
        <w:t xml:space="preserve"> </w:t>
      </w:r>
      <w:r w:rsidRPr="002B2C87">
        <w:rPr>
          <w:szCs w:val="24"/>
        </w:rPr>
        <w:t>odpłatnego nabycia od Przedsiębiorstwa Komunikacji Samochodowej Sp. z o.</w:t>
      </w:r>
      <w:proofErr w:type="gramStart"/>
      <w:r w:rsidRPr="002B2C87">
        <w:rPr>
          <w:szCs w:val="24"/>
        </w:rPr>
        <w:t>o</w:t>
      </w:r>
      <w:proofErr w:type="gramEnd"/>
      <w:r w:rsidRPr="002B2C87">
        <w:rPr>
          <w:szCs w:val="24"/>
        </w:rPr>
        <w:t xml:space="preserve">. </w:t>
      </w:r>
      <w:proofErr w:type="gramStart"/>
      <w:r w:rsidRPr="002B2C87">
        <w:rPr>
          <w:szCs w:val="24"/>
        </w:rPr>
        <w:t>w</w:t>
      </w:r>
      <w:proofErr w:type="gramEnd"/>
      <w:r w:rsidRPr="002B2C87">
        <w:rPr>
          <w:szCs w:val="24"/>
        </w:rPr>
        <w:t xml:space="preserve"> Brzegu nieruchomości</w:t>
      </w:r>
      <w:r>
        <w:rPr>
          <w:szCs w:val="24"/>
        </w:rPr>
        <w:t xml:space="preserve"> położonej przy Placu Dworcowym.</w:t>
      </w:r>
    </w:p>
    <w:p w:rsidR="0019494E" w:rsidRDefault="0019494E" w:rsidP="0019494E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>
        <w:rPr>
          <w:szCs w:val="24"/>
        </w:rPr>
        <w:t xml:space="preserve"> Pan Wiceburmistrz Bartłomiej Kostrzewa - załącznik do protokołu</w:t>
      </w:r>
    </w:p>
    <w:p w:rsidR="0019494E" w:rsidRDefault="0019494E" w:rsidP="0019494E">
      <w:pPr>
        <w:ind w:left="-360"/>
        <w:jc w:val="both"/>
        <w:rPr>
          <w:szCs w:val="24"/>
        </w:rPr>
      </w:pPr>
      <w:r>
        <w:rPr>
          <w:b/>
          <w:szCs w:val="24"/>
        </w:rPr>
        <w:t>Komisja GKMIOŚ: za-5</w:t>
      </w:r>
      <w:r w:rsidRPr="00C84F98">
        <w:rPr>
          <w:b/>
          <w:szCs w:val="24"/>
        </w:rPr>
        <w:t xml:space="preserve"> jednogłośnie </w:t>
      </w:r>
    </w:p>
    <w:p w:rsidR="0019494E" w:rsidRPr="008B42D6" w:rsidRDefault="0019494E" w:rsidP="0019494E">
      <w:pPr>
        <w:ind w:left="-360"/>
        <w:jc w:val="both"/>
        <w:rPr>
          <w:szCs w:val="24"/>
        </w:rPr>
      </w:pPr>
      <w:r w:rsidRPr="00C84F98">
        <w:rPr>
          <w:b/>
          <w:szCs w:val="24"/>
        </w:rPr>
        <w:t xml:space="preserve">Komisja </w:t>
      </w:r>
      <w:proofErr w:type="spellStart"/>
      <w:r w:rsidRPr="00C84F98">
        <w:rPr>
          <w:b/>
          <w:szCs w:val="24"/>
        </w:rPr>
        <w:t>BIiRG</w:t>
      </w:r>
      <w:proofErr w:type="spellEnd"/>
      <w:r w:rsidRPr="00C84F98">
        <w:rPr>
          <w:b/>
          <w:szCs w:val="24"/>
        </w:rPr>
        <w:t>: za-5</w:t>
      </w:r>
      <w:r>
        <w:rPr>
          <w:b/>
          <w:szCs w:val="24"/>
        </w:rPr>
        <w:t>, przeciw – 0, wstrzymało się - 1</w:t>
      </w:r>
      <w:r w:rsidRPr="00C84F98">
        <w:rPr>
          <w:b/>
          <w:szCs w:val="24"/>
        </w:rPr>
        <w:t xml:space="preserve"> </w:t>
      </w:r>
    </w:p>
    <w:p w:rsidR="0019494E" w:rsidRDefault="0019494E" w:rsidP="0019494E">
      <w:pPr>
        <w:jc w:val="both"/>
        <w:rPr>
          <w:i/>
          <w:szCs w:val="24"/>
        </w:rPr>
      </w:pPr>
    </w:p>
    <w:p w:rsidR="0019494E" w:rsidRDefault="0019494E" w:rsidP="0019494E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t>Druk nr</w:t>
      </w:r>
      <w:r>
        <w:rPr>
          <w:b/>
          <w:szCs w:val="24"/>
        </w:rPr>
        <w:t xml:space="preserve"> 5</w:t>
      </w:r>
      <w:r>
        <w:rPr>
          <w:szCs w:val="24"/>
        </w:rPr>
        <w:t xml:space="preserve"> w sprawie </w:t>
      </w:r>
      <w:r w:rsidRPr="009E5440">
        <w:rPr>
          <w:szCs w:val="24"/>
        </w:rPr>
        <w:t xml:space="preserve">zmiany Uchwały Nr XX/194/16 Rady Miejskiej Brzegu </w:t>
      </w:r>
      <w:r>
        <w:rPr>
          <w:szCs w:val="24"/>
        </w:rPr>
        <w:t>z</w:t>
      </w:r>
      <w:r w:rsidRPr="009E5440">
        <w:rPr>
          <w:szCs w:val="24"/>
        </w:rPr>
        <w:t xml:space="preserve"> dnia 20 maja 2016 roku w sprawie przyjęcia Strategii Rozwiązywania Problemów Społecznyc</w:t>
      </w:r>
      <w:r>
        <w:rPr>
          <w:szCs w:val="24"/>
        </w:rPr>
        <w:t xml:space="preserve">h Gminy Brzeg na lata 2016-2022 </w:t>
      </w:r>
    </w:p>
    <w:p w:rsidR="0019494E" w:rsidRDefault="0019494E" w:rsidP="0019494E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>
        <w:rPr>
          <w:szCs w:val="24"/>
        </w:rPr>
        <w:t>a Pani Anna Owczar - załącznik do protokołu</w:t>
      </w:r>
    </w:p>
    <w:p w:rsidR="0019494E" w:rsidRDefault="0019494E" w:rsidP="0019494E">
      <w:pPr>
        <w:ind w:left="-360"/>
        <w:jc w:val="both"/>
        <w:rPr>
          <w:szCs w:val="24"/>
        </w:rPr>
      </w:pPr>
      <w:r>
        <w:rPr>
          <w:b/>
          <w:szCs w:val="24"/>
        </w:rPr>
        <w:t>Komisja GKMIOŚ: za-5</w:t>
      </w:r>
      <w:r w:rsidRPr="00C84F98">
        <w:rPr>
          <w:b/>
          <w:szCs w:val="24"/>
        </w:rPr>
        <w:t xml:space="preserve"> jednogłośnie </w:t>
      </w:r>
    </w:p>
    <w:p w:rsidR="0019494E" w:rsidRPr="008B42D6" w:rsidRDefault="0019494E" w:rsidP="0019494E">
      <w:pPr>
        <w:ind w:left="-360"/>
        <w:jc w:val="both"/>
        <w:rPr>
          <w:szCs w:val="24"/>
        </w:rPr>
      </w:pPr>
      <w:r w:rsidRPr="00C84F98">
        <w:rPr>
          <w:b/>
          <w:szCs w:val="24"/>
        </w:rPr>
        <w:t xml:space="preserve">Komisja </w:t>
      </w:r>
      <w:proofErr w:type="spellStart"/>
      <w:r w:rsidRPr="00C84F98">
        <w:rPr>
          <w:b/>
          <w:szCs w:val="24"/>
        </w:rPr>
        <w:t>BIiRG</w:t>
      </w:r>
      <w:proofErr w:type="spellEnd"/>
      <w:r w:rsidRPr="00C84F98">
        <w:rPr>
          <w:b/>
          <w:szCs w:val="24"/>
        </w:rPr>
        <w:t>: za-5</w:t>
      </w:r>
      <w:r>
        <w:rPr>
          <w:b/>
          <w:szCs w:val="24"/>
        </w:rPr>
        <w:t>, przeciw – 0, wstrzymało się - 1</w:t>
      </w:r>
      <w:r w:rsidRPr="00C84F98">
        <w:rPr>
          <w:b/>
          <w:szCs w:val="24"/>
        </w:rPr>
        <w:t xml:space="preserve"> </w:t>
      </w:r>
    </w:p>
    <w:p w:rsidR="0019494E" w:rsidRDefault="0019494E" w:rsidP="0019494E">
      <w:pPr>
        <w:jc w:val="both"/>
        <w:rPr>
          <w:szCs w:val="24"/>
        </w:rPr>
      </w:pPr>
    </w:p>
    <w:p w:rsidR="0019494E" w:rsidRDefault="0019494E" w:rsidP="0019494E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t xml:space="preserve">Druk nr </w:t>
      </w:r>
      <w:r>
        <w:rPr>
          <w:b/>
          <w:szCs w:val="24"/>
        </w:rPr>
        <w:t xml:space="preserve">6 </w:t>
      </w:r>
      <w:r w:rsidRPr="00BE788D">
        <w:rPr>
          <w:szCs w:val="24"/>
        </w:rPr>
        <w:t>w sprawie</w:t>
      </w:r>
      <w:r>
        <w:rPr>
          <w:b/>
          <w:szCs w:val="24"/>
        </w:rPr>
        <w:t xml:space="preserve"> </w:t>
      </w:r>
      <w:r w:rsidRPr="009E5440">
        <w:rPr>
          <w:szCs w:val="24"/>
        </w:rPr>
        <w:t>wyrażenia zgody na zawarcie kolejnych umów najmu nieruchomości stanowiących własność Gminy Brzeg oraz na odstąpienie od obowiązku pr</w:t>
      </w:r>
      <w:r>
        <w:rPr>
          <w:szCs w:val="24"/>
        </w:rPr>
        <w:t>zetargowego trybu zawarcia umów</w:t>
      </w:r>
    </w:p>
    <w:p w:rsidR="0019494E" w:rsidRDefault="0019494E" w:rsidP="0019494E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>
        <w:rPr>
          <w:szCs w:val="24"/>
        </w:rPr>
        <w:t xml:space="preserve"> Pan Marek </w:t>
      </w:r>
      <w:proofErr w:type="spellStart"/>
      <w:r>
        <w:rPr>
          <w:szCs w:val="24"/>
        </w:rPr>
        <w:t>Sidor</w:t>
      </w:r>
      <w:proofErr w:type="spellEnd"/>
      <w:r>
        <w:rPr>
          <w:szCs w:val="24"/>
        </w:rPr>
        <w:t xml:space="preserve"> - załącznik do protokołu </w:t>
      </w:r>
    </w:p>
    <w:p w:rsidR="0019494E" w:rsidRDefault="0019494E" w:rsidP="0019494E">
      <w:pPr>
        <w:ind w:left="-360"/>
        <w:jc w:val="both"/>
        <w:rPr>
          <w:szCs w:val="24"/>
        </w:rPr>
      </w:pPr>
      <w:r>
        <w:rPr>
          <w:b/>
          <w:szCs w:val="24"/>
        </w:rPr>
        <w:t>Komisja GKMIOŚ: za - 5</w:t>
      </w:r>
      <w:r w:rsidRPr="00C84F98">
        <w:rPr>
          <w:b/>
          <w:szCs w:val="24"/>
        </w:rPr>
        <w:t xml:space="preserve"> jednogłośnie </w:t>
      </w:r>
    </w:p>
    <w:p w:rsidR="0019494E" w:rsidRPr="008B42D6" w:rsidRDefault="0019494E" w:rsidP="0019494E">
      <w:pPr>
        <w:ind w:left="-360"/>
        <w:jc w:val="both"/>
        <w:rPr>
          <w:szCs w:val="24"/>
        </w:rPr>
      </w:pPr>
      <w:r>
        <w:rPr>
          <w:b/>
          <w:szCs w:val="24"/>
        </w:rPr>
        <w:t xml:space="preserve">Komisja </w:t>
      </w:r>
      <w:proofErr w:type="spellStart"/>
      <w:r>
        <w:rPr>
          <w:b/>
          <w:szCs w:val="24"/>
        </w:rPr>
        <w:t>BIiRG</w:t>
      </w:r>
      <w:proofErr w:type="spellEnd"/>
      <w:r>
        <w:rPr>
          <w:b/>
          <w:szCs w:val="24"/>
        </w:rPr>
        <w:t>: za - 6 jednogłośnie.</w:t>
      </w:r>
    </w:p>
    <w:p w:rsidR="0019494E" w:rsidRDefault="0019494E" w:rsidP="0019494E">
      <w:pPr>
        <w:ind w:left="-360"/>
        <w:jc w:val="both"/>
        <w:rPr>
          <w:b/>
          <w:szCs w:val="24"/>
        </w:rPr>
      </w:pPr>
    </w:p>
    <w:p w:rsidR="0019494E" w:rsidRDefault="0019494E" w:rsidP="0019494E">
      <w:pPr>
        <w:ind w:left="-360"/>
        <w:jc w:val="both"/>
        <w:rPr>
          <w:szCs w:val="24"/>
        </w:rPr>
      </w:pPr>
      <w:bookmarkStart w:id="0" w:name="_GoBack"/>
      <w:bookmarkEnd w:id="0"/>
      <w:r w:rsidRPr="002F63ED">
        <w:rPr>
          <w:b/>
          <w:szCs w:val="24"/>
        </w:rPr>
        <w:t>Druk nr</w:t>
      </w:r>
      <w:r>
        <w:rPr>
          <w:b/>
          <w:szCs w:val="24"/>
        </w:rPr>
        <w:t xml:space="preserve"> </w:t>
      </w:r>
      <w:r w:rsidRPr="0006250C">
        <w:rPr>
          <w:szCs w:val="24"/>
        </w:rPr>
        <w:t>7</w:t>
      </w:r>
      <w:r>
        <w:rPr>
          <w:szCs w:val="24"/>
        </w:rPr>
        <w:t xml:space="preserve"> </w:t>
      </w:r>
      <w:r w:rsidRPr="009E5440">
        <w:rPr>
          <w:szCs w:val="24"/>
        </w:rPr>
        <w:t>wyrażenia zgody na zawarcie kolejnych umów najmu nieruchomości stanowiących własność Gminy Brzeg oraz na odstąpienie od obowiązku pr</w:t>
      </w:r>
      <w:r>
        <w:rPr>
          <w:szCs w:val="24"/>
        </w:rPr>
        <w:t>zetargowego trybu zawarcia umów</w:t>
      </w:r>
    </w:p>
    <w:p w:rsidR="0019494E" w:rsidRDefault="0019494E" w:rsidP="0019494E">
      <w:pPr>
        <w:ind w:left="-360"/>
        <w:jc w:val="both"/>
        <w:rPr>
          <w:szCs w:val="24"/>
        </w:rPr>
      </w:pPr>
      <w:r w:rsidRPr="00055E8D">
        <w:rPr>
          <w:szCs w:val="24"/>
        </w:rPr>
        <w:lastRenderedPageBreak/>
        <w:t>Projekt uchwały przedstawił</w:t>
      </w:r>
      <w:r>
        <w:rPr>
          <w:szCs w:val="24"/>
        </w:rPr>
        <w:t xml:space="preserve"> Pan</w:t>
      </w:r>
      <w:r w:rsidRPr="001B2958">
        <w:rPr>
          <w:szCs w:val="24"/>
        </w:rPr>
        <w:t xml:space="preserve"> </w:t>
      </w:r>
      <w:r>
        <w:rPr>
          <w:szCs w:val="24"/>
        </w:rPr>
        <w:t xml:space="preserve">Marek </w:t>
      </w:r>
      <w:proofErr w:type="spellStart"/>
      <w:r>
        <w:rPr>
          <w:szCs w:val="24"/>
        </w:rPr>
        <w:t>Sidor</w:t>
      </w:r>
      <w:proofErr w:type="spellEnd"/>
      <w:r>
        <w:rPr>
          <w:szCs w:val="24"/>
        </w:rPr>
        <w:t xml:space="preserve"> - załącznik do protokołu </w:t>
      </w:r>
    </w:p>
    <w:p w:rsidR="0019494E" w:rsidRDefault="0019494E" w:rsidP="0019494E">
      <w:pPr>
        <w:ind w:left="-360"/>
        <w:jc w:val="both"/>
        <w:rPr>
          <w:szCs w:val="24"/>
        </w:rPr>
      </w:pPr>
      <w:r>
        <w:rPr>
          <w:b/>
          <w:szCs w:val="24"/>
        </w:rPr>
        <w:t>Komisja GKMIOŚ: za - 5</w:t>
      </w:r>
      <w:r w:rsidRPr="00C84F98">
        <w:rPr>
          <w:b/>
          <w:szCs w:val="24"/>
        </w:rPr>
        <w:t xml:space="preserve"> jednogłośnie </w:t>
      </w:r>
    </w:p>
    <w:p w:rsidR="0019494E" w:rsidRPr="008B42D6" w:rsidRDefault="0019494E" w:rsidP="0019494E">
      <w:pPr>
        <w:ind w:left="-360"/>
        <w:jc w:val="both"/>
        <w:rPr>
          <w:szCs w:val="24"/>
        </w:rPr>
      </w:pPr>
      <w:r>
        <w:rPr>
          <w:b/>
          <w:szCs w:val="24"/>
        </w:rPr>
        <w:t xml:space="preserve">Komisja </w:t>
      </w:r>
      <w:proofErr w:type="spellStart"/>
      <w:r>
        <w:rPr>
          <w:b/>
          <w:szCs w:val="24"/>
        </w:rPr>
        <w:t>BIiRG</w:t>
      </w:r>
      <w:proofErr w:type="spellEnd"/>
      <w:r>
        <w:rPr>
          <w:b/>
          <w:szCs w:val="24"/>
        </w:rPr>
        <w:t>: za - 6 jednogłośnie.</w:t>
      </w:r>
    </w:p>
    <w:p w:rsidR="0019494E" w:rsidRPr="00891076" w:rsidRDefault="0019494E" w:rsidP="0019494E">
      <w:pPr>
        <w:jc w:val="both"/>
        <w:rPr>
          <w:szCs w:val="24"/>
        </w:rPr>
      </w:pPr>
    </w:p>
    <w:p w:rsidR="0019494E" w:rsidRDefault="0019494E" w:rsidP="0019494E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t xml:space="preserve">Druk nr </w:t>
      </w:r>
      <w:r>
        <w:rPr>
          <w:b/>
          <w:szCs w:val="24"/>
        </w:rPr>
        <w:t>8</w:t>
      </w:r>
      <w:r>
        <w:rPr>
          <w:szCs w:val="24"/>
        </w:rPr>
        <w:t xml:space="preserve"> </w:t>
      </w:r>
      <w:r>
        <w:rPr>
          <w:bCs/>
        </w:rPr>
        <w:t xml:space="preserve">w sprawie </w:t>
      </w:r>
      <w:r w:rsidRPr="009E5440">
        <w:rPr>
          <w:szCs w:val="24"/>
        </w:rPr>
        <w:t>wyrażenia zgody na zawarcie kolejnej umowy najmu nieruchomości stanowiącej własność Gminy Brzeg oraz na odstąpienie od obowiązku prz</w:t>
      </w:r>
      <w:r>
        <w:rPr>
          <w:szCs w:val="24"/>
        </w:rPr>
        <w:t xml:space="preserve">etargowego trybu zawarcia umowy </w:t>
      </w:r>
    </w:p>
    <w:p w:rsidR="0019494E" w:rsidRDefault="0019494E" w:rsidP="0019494E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>
        <w:rPr>
          <w:szCs w:val="24"/>
        </w:rPr>
        <w:t xml:space="preserve"> Pan</w:t>
      </w:r>
      <w:r w:rsidRPr="001B2958">
        <w:rPr>
          <w:szCs w:val="24"/>
        </w:rPr>
        <w:t xml:space="preserve"> </w:t>
      </w:r>
      <w:r>
        <w:rPr>
          <w:szCs w:val="24"/>
        </w:rPr>
        <w:t xml:space="preserve">Marek </w:t>
      </w:r>
      <w:proofErr w:type="spellStart"/>
      <w:r>
        <w:rPr>
          <w:szCs w:val="24"/>
        </w:rPr>
        <w:t>Sidor</w:t>
      </w:r>
      <w:proofErr w:type="spellEnd"/>
      <w:r w:rsidRPr="00702092">
        <w:rPr>
          <w:szCs w:val="24"/>
        </w:rPr>
        <w:t xml:space="preserve"> </w:t>
      </w:r>
      <w:r>
        <w:rPr>
          <w:szCs w:val="24"/>
        </w:rPr>
        <w:t>- załącznik do protokołu</w:t>
      </w:r>
    </w:p>
    <w:p w:rsidR="0019494E" w:rsidRDefault="0019494E" w:rsidP="0019494E">
      <w:pPr>
        <w:ind w:left="-360"/>
        <w:jc w:val="both"/>
        <w:rPr>
          <w:szCs w:val="24"/>
        </w:rPr>
      </w:pPr>
      <w:r>
        <w:rPr>
          <w:b/>
          <w:szCs w:val="24"/>
        </w:rPr>
        <w:t>Komisja GKMIOŚ: za - 5</w:t>
      </w:r>
      <w:r w:rsidRPr="00C84F98">
        <w:rPr>
          <w:b/>
          <w:szCs w:val="24"/>
        </w:rPr>
        <w:t xml:space="preserve"> jednogłośnie </w:t>
      </w:r>
    </w:p>
    <w:p w:rsidR="0019494E" w:rsidRPr="008B42D6" w:rsidRDefault="0019494E" w:rsidP="0019494E">
      <w:pPr>
        <w:ind w:left="-360"/>
        <w:jc w:val="both"/>
        <w:rPr>
          <w:szCs w:val="24"/>
        </w:rPr>
      </w:pPr>
      <w:r>
        <w:rPr>
          <w:b/>
          <w:szCs w:val="24"/>
        </w:rPr>
        <w:t xml:space="preserve">Komisja </w:t>
      </w:r>
      <w:proofErr w:type="spellStart"/>
      <w:r>
        <w:rPr>
          <w:b/>
          <w:szCs w:val="24"/>
        </w:rPr>
        <w:t>BIiRG</w:t>
      </w:r>
      <w:proofErr w:type="spellEnd"/>
      <w:r>
        <w:rPr>
          <w:b/>
          <w:szCs w:val="24"/>
        </w:rPr>
        <w:t>: za - 6 jednogłośnie.</w:t>
      </w:r>
    </w:p>
    <w:p w:rsidR="0019494E" w:rsidRDefault="0019494E" w:rsidP="0019494E">
      <w:pPr>
        <w:jc w:val="both"/>
        <w:rPr>
          <w:i/>
          <w:szCs w:val="24"/>
        </w:rPr>
      </w:pPr>
    </w:p>
    <w:p w:rsidR="0019494E" w:rsidRDefault="0019494E" w:rsidP="0019494E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t xml:space="preserve">Druk nr </w:t>
      </w:r>
      <w:r>
        <w:rPr>
          <w:b/>
          <w:szCs w:val="24"/>
        </w:rPr>
        <w:t>9</w:t>
      </w:r>
      <w:r>
        <w:rPr>
          <w:szCs w:val="24"/>
        </w:rPr>
        <w:t xml:space="preserve"> </w:t>
      </w:r>
      <w:r>
        <w:rPr>
          <w:bCs/>
        </w:rPr>
        <w:t xml:space="preserve">w sprawie </w:t>
      </w:r>
      <w:r w:rsidRPr="009E5440">
        <w:rPr>
          <w:szCs w:val="24"/>
        </w:rPr>
        <w:t>wyrażenia zgody na zawarcie kolejnej umowy najmu nieruchomości s</w:t>
      </w:r>
      <w:r>
        <w:rPr>
          <w:szCs w:val="24"/>
        </w:rPr>
        <w:t xml:space="preserve">tanowiącej własność Gminy Brzeg. </w:t>
      </w:r>
    </w:p>
    <w:p w:rsidR="0019494E" w:rsidRDefault="0019494E" w:rsidP="0019494E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>
        <w:rPr>
          <w:szCs w:val="24"/>
        </w:rPr>
        <w:t xml:space="preserve"> Pan Piotr Reszczyński</w:t>
      </w:r>
      <w:r w:rsidRPr="000C2DCC">
        <w:rPr>
          <w:szCs w:val="24"/>
        </w:rPr>
        <w:t xml:space="preserve"> </w:t>
      </w:r>
      <w:r>
        <w:rPr>
          <w:szCs w:val="24"/>
        </w:rPr>
        <w:t>-</w:t>
      </w:r>
      <w:r w:rsidRPr="002F581B">
        <w:rPr>
          <w:szCs w:val="24"/>
        </w:rPr>
        <w:t xml:space="preserve"> </w:t>
      </w:r>
      <w:r>
        <w:rPr>
          <w:szCs w:val="24"/>
        </w:rPr>
        <w:t>załącznik do protokołu</w:t>
      </w:r>
    </w:p>
    <w:p w:rsidR="0019494E" w:rsidRDefault="0019494E" w:rsidP="0019494E">
      <w:pPr>
        <w:ind w:left="-360"/>
        <w:jc w:val="both"/>
        <w:rPr>
          <w:szCs w:val="24"/>
        </w:rPr>
      </w:pPr>
      <w:r>
        <w:rPr>
          <w:b/>
          <w:szCs w:val="24"/>
        </w:rPr>
        <w:t>Komisja GKMIOŚ: za - 5</w:t>
      </w:r>
      <w:r w:rsidRPr="00C84F98">
        <w:rPr>
          <w:b/>
          <w:szCs w:val="24"/>
        </w:rPr>
        <w:t xml:space="preserve"> jednogłośnie </w:t>
      </w:r>
    </w:p>
    <w:p w:rsidR="0019494E" w:rsidRPr="008B42D6" w:rsidRDefault="0019494E" w:rsidP="0019494E">
      <w:pPr>
        <w:ind w:left="-360"/>
        <w:jc w:val="both"/>
        <w:rPr>
          <w:szCs w:val="24"/>
        </w:rPr>
      </w:pPr>
      <w:r>
        <w:rPr>
          <w:b/>
          <w:szCs w:val="24"/>
        </w:rPr>
        <w:t xml:space="preserve">Komisja </w:t>
      </w:r>
      <w:proofErr w:type="spellStart"/>
      <w:r>
        <w:rPr>
          <w:b/>
          <w:szCs w:val="24"/>
        </w:rPr>
        <w:t>BIiRG</w:t>
      </w:r>
      <w:proofErr w:type="spellEnd"/>
      <w:r>
        <w:rPr>
          <w:b/>
          <w:szCs w:val="24"/>
        </w:rPr>
        <w:t>: za - 6 jednogłośnie.</w:t>
      </w:r>
    </w:p>
    <w:p w:rsidR="0019494E" w:rsidRDefault="0019494E" w:rsidP="0019494E">
      <w:pPr>
        <w:jc w:val="both"/>
        <w:rPr>
          <w:i/>
          <w:szCs w:val="24"/>
        </w:rPr>
      </w:pPr>
    </w:p>
    <w:p w:rsidR="0019494E" w:rsidRDefault="0019494E" w:rsidP="0019494E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t>Druk nr</w:t>
      </w:r>
      <w:r>
        <w:rPr>
          <w:b/>
          <w:szCs w:val="24"/>
        </w:rPr>
        <w:t xml:space="preserve"> 10</w:t>
      </w:r>
      <w:r>
        <w:rPr>
          <w:szCs w:val="24"/>
        </w:rPr>
        <w:t xml:space="preserve"> </w:t>
      </w:r>
      <w:r>
        <w:rPr>
          <w:bCs/>
        </w:rPr>
        <w:t xml:space="preserve">w sprawie </w:t>
      </w:r>
      <w:r w:rsidRPr="00446A01">
        <w:rPr>
          <w:szCs w:val="24"/>
        </w:rPr>
        <w:t>wyrażenia zgody na zawarcie kolejnej umowy dzierżawy nieruchomości stanowiącej własność Gminy Brzeg oraz na odstąpienie od obowiązku przetargowego trybu zawarcia umowy</w:t>
      </w:r>
      <w:r>
        <w:rPr>
          <w:szCs w:val="24"/>
        </w:rPr>
        <w:t xml:space="preserve"> </w:t>
      </w:r>
    </w:p>
    <w:p w:rsidR="0019494E" w:rsidRDefault="0019494E" w:rsidP="0019494E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>
        <w:rPr>
          <w:szCs w:val="24"/>
        </w:rPr>
        <w:t xml:space="preserve"> Pan</w:t>
      </w:r>
      <w:r w:rsidRPr="009C1CC6">
        <w:rPr>
          <w:szCs w:val="24"/>
        </w:rPr>
        <w:t xml:space="preserve"> </w:t>
      </w:r>
      <w:r>
        <w:rPr>
          <w:szCs w:val="24"/>
        </w:rPr>
        <w:t xml:space="preserve">Marek </w:t>
      </w:r>
      <w:proofErr w:type="spellStart"/>
      <w:r>
        <w:rPr>
          <w:szCs w:val="24"/>
        </w:rPr>
        <w:t>Sidor</w:t>
      </w:r>
      <w:proofErr w:type="spellEnd"/>
      <w:r>
        <w:rPr>
          <w:szCs w:val="24"/>
        </w:rPr>
        <w:t xml:space="preserve"> -</w:t>
      </w:r>
      <w:r w:rsidRPr="002F581B">
        <w:rPr>
          <w:szCs w:val="24"/>
        </w:rPr>
        <w:t xml:space="preserve"> </w:t>
      </w:r>
      <w:r>
        <w:rPr>
          <w:szCs w:val="24"/>
        </w:rPr>
        <w:t>załącznik do protokołu</w:t>
      </w:r>
    </w:p>
    <w:p w:rsidR="0019494E" w:rsidRDefault="0019494E" w:rsidP="0019494E">
      <w:pPr>
        <w:ind w:left="-360"/>
        <w:jc w:val="both"/>
        <w:rPr>
          <w:szCs w:val="24"/>
        </w:rPr>
      </w:pPr>
      <w:r>
        <w:rPr>
          <w:b/>
          <w:szCs w:val="24"/>
        </w:rPr>
        <w:t>Komisja GKMIOŚ: za - 5</w:t>
      </w:r>
      <w:r w:rsidRPr="00C84F98">
        <w:rPr>
          <w:b/>
          <w:szCs w:val="24"/>
        </w:rPr>
        <w:t xml:space="preserve"> jednogłośnie </w:t>
      </w:r>
    </w:p>
    <w:p w:rsidR="0019494E" w:rsidRPr="008B42D6" w:rsidRDefault="0019494E" w:rsidP="0019494E">
      <w:pPr>
        <w:ind w:left="-360"/>
        <w:jc w:val="both"/>
        <w:rPr>
          <w:szCs w:val="24"/>
        </w:rPr>
      </w:pPr>
      <w:r>
        <w:rPr>
          <w:b/>
          <w:szCs w:val="24"/>
        </w:rPr>
        <w:t xml:space="preserve">Komisja </w:t>
      </w:r>
      <w:proofErr w:type="spellStart"/>
      <w:r>
        <w:rPr>
          <w:b/>
          <w:szCs w:val="24"/>
        </w:rPr>
        <w:t>BIiRG</w:t>
      </w:r>
      <w:proofErr w:type="spellEnd"/>
      <w:r>
        <w:rPr>
          <w:b/>
          <w:szCs w:val="24"/>
        </w:rPr>
        <w:t>: za - 6 jednogłośnie.</w:t>
      </w:r>
    </w:p>
    <w:p w:rsidR="0019494E" w:rsidRDefault="0019494E" w:rsidP="0019494E">
      <w:pPr>
        <w:jc w:val="both"/>
        <w:rPr>
          <w:i/>
          <w:szCs w:val="24"/>
        </w:rPr>
      </w:pPr>
    </w:p>
    <w:p w:rsidR="0019494E" w:rsidRDefault="0019494E" w:rsidP="0019494E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t xml:space="preserve">Druk nr </w:t>
      </w:r>
      <w:r>
        <w:rPr>
          <w:b/>
          <w:szCs w:val="24"/>
        </w:rPr>
        <w:t>11</w:t>
      </w:r>
      <w:r>
        <w:rPr>
          <w:szCs w:val="24"/>
        </w:rPr>
        <w:t xml:space="preserve"> </w:t>
      </w:r>
      <w:r>
        <w:rPr>
          <w:bCs/>
        </w:rPr>
        <w:t xml:space="preserve">w sprawie </w:t>
      </w:r>
      <w:r w:rsidRPr="00446A01">
        <w:rPr>
          <w:szCs w:val="24"/>
        </w:rPr>
        <w:t>wyrażenia zgody na zawarcie kolejnej umowy dzierżawy nieruchomości stanowiącej własność Gminy Brzeg oraz na odstąpienie od obowiązku prz</w:t>
      </w:r>
      <w:r>
        <w:rPr>
          <w:szCs w:val="24"/>
        </w:rPr>
        <w:t>etargowego trybu zawarcia umowy.</w:t>
      </w:r>
    </w:p>
    <w:p w:rsidR="0019494E" w:rsidRDefault="0019494E" w:rsidP="0019494E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>
        <w:rPr>
          <w:szCs w:val="24"/>
        </w:rPr>
        <w:t xml:space="preserve"> Pan Marek </w:t>
      </w:r>
      <w:proofErr w:type="spellStart"/>
      <w:r>
        <w:rPr>
          <w:szCs w:val="24"/>
        </w:rPr>
        <w:t>Sidor</w:t>
      </w:r>
      <w:proofErr w:type="spellEnd"/>
      <w:r>
        <w:rPr>
          <w:szCs w:val="24"/>
        </w:rPr>
        <w:t xml:space="preserve"> -</w:t>
      </w:r>
      <w:r w:rsidRPr="002F581B">
        <w:rPr>
          <w:szCs w:val="24"/>
        </w:rPr>
        <w:t xml:space="preserve"> </w:t>
      </w:r>
      <w:r>
        <w:rPr>
          <w:szCs w:val="24"/>
        </w:rPr>
        <w:t>załącznik do protokołu</w:t>
      </w:r>
    </w:p>
    <w:p w:rsidR="0019494E" w:rsidRDefault="0019494E" w:rsidP="0019494E">
      <w:pPr>
        <w:ind w:left="-360"/>
        <w:jc w:val="both"/>
        <w:rPr>
          <w:szCs w:val="24"/>
        </w:rPr>
      </w:pPr>
      <w:r>
        <w:rPr>
          <w:b/>
          <w:szCs w:val="24"/>
        </w:rPr>
        <w:t>Komisja GKMIOŚ: za - 5</w:t>
      </w:r>
      <w:r w:rsidRPr="00C84F98">
        <w:rPr>
          <w:b/>
          <w:szCs w:val="24"/>
        </w:rPr>
        <w:t xml:space="preserve"> jednogłośnie </w:t>
      </w:r>
    </w:p>
    <w:p w:rsidR="0019494E" w:rsidRPr="008B42D6" w:rsidRDefault="0019494E" w:rsidP="0019494E">
      <w:pPr>
        <w:ind w:left="-360"/>
        <w:jc w:val="both"/>
        <w:rPr>
          <w:szCs w:val="24"/>
        </w:rPr>
      </w:pPr>
      <w:r>
        <w:rPr>
          <w:b/>
          <w:szCs w:val="24"/>
        </w:rPr>
        <w:t xml:space="preserve">Komisja </w:t>
      </w:r>
      <w:proofErr w:type="spellStart"/>
      <w:r>
        <w:rPr>
          <w:b/>
          <w:szCs w:val="24"/>
        </w:rPr>
        <w:t>BIiRG</w:t>
      </w:r>
      <w:proofErr w:type="spellEnd"/>
      <w:r>
        <w:rPr>
          <w:b/>
          <w:szCs w:val="24"/>
        </w:rPr>
        <w:t>: za - 6 jednogłośnie.</w:t>
      </w:r>
    </w:p>
    <w:p w:rsidR="0019494E" w:rsidRDefault="0019494E" w:rsidP="0019494E">
      <w:pPr>
        <w:jc w:val="both"/>
        <w:rPr>
          <w:i/>
          <w:szCs w:val="24"/>
        </w:rPr>
      </w:pPr>
    </w:p>
    <w:p w:rsidR="0019494E" w:rsidRDefault="0019494E" w:rsidP="0019494E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t>Druk nr 1</w:t>
      </w:r>
      <w:r>
        <w:rPr>
          <w:b/>
          <w:szCs w:val="24"/>
        </w:rPr>
        <w:t>2</w:t>
      </w:r>
      <w:r>
        <w:rPr>
          <w:szCs w:val="24"/>
        </w:rPr>
        <w:t xml:space="preserve"> </w:t>
      </w:r>
      <w:r>
        <w:rPr>
          <w:bCs/>
        </w:rPr>
        <w:t xml:space="preserve">w sprawie </w:t>
      </w:r>
      <w:r w:rsidRPr="00446A01">
        <w:rPr>
          <w:szCs w:val="24"/>
        </w:rPr>
        <w:t>wyrażenia zgody na zawarcie kolejnych umów dzierżaw nieruchomości stanowiących własność Gminy Brzeg oraz na odstąpienie od obowiązku pr</w:t>
      </w:r>
      <w:r>
        <w:rPr>
          <w:szCs w:val="24"/>
        </w:rPr>
        <w:t>zetargowego trybu zawarcia umów.</w:t>
      </w:r>
    </w:p>
    <w:p w:rsidR="0019494E" w:rsidRDefault="0019494E" w:rsidP="0019494E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>
        <w:rPr>
          <w:szCs w:val="24"/>
        </w:rPr>
        <w:t xml:space="preserve"> Pan Marek </w:t>
      </w:r>
      <w:proofErr w:type="spellStart"/>
      <w:r>
        <w:rPr>
          <w:szCs w:val="24"/>
        </w:rPr>
        <w:t>Sidor</w:t>
      </w:r>
      <w:proofErr w:type="spellEnd"/>
      <w:r>
        <w:rPr>
          <w:szCs w:val="24"/>
        </w:rPr>
        <w:t xml:space="preserve"> -</w:t>
      </w:r>
      <w:r w:rsidRPr="002F581B">
        <w:rPr>
          <w:szCs w:val="24"/>
        </w:rPr>
        <w:t xml:space="preserve"> </w:t>
      </w:r>
      <w:r>
        <w:rPr>
          <w:szCs w:val="24"/>
        </w:rPr>
        <w:t>załącznik do protokołu</w:t>
      </w:r>
    </w:p>
    <w:p w:rsidR="0019494E" w:rsidRDefault="0019494E" w:rsidP="0019494E">
      <w:pPr>
        <w:ind w:left="-360"/>
        <w:jc w:val="both"/>
        <w:rPr>
          <w:szCs w:val="24"/>
        </w:rPr>
      </w:pPr>
      <w:r>
        <w:rPr>
          <w:b/>
          <w:szCs w:val="24"/>
        </w:rPr>
        <w:t>Komisja GKMIOŚ: za - 5</w:t>
      </w:r>
      <w:r w:rsidRPr="00C84F98">
        <w:rPr>
          <w:b/>
          <w:szCs w:val="24"/>
        </w:rPr>
        <w:t xml:space="preserve"> jednogłośnie </w:t>
      </w:r>
    </w:p>
    <w:p w:rsidR="0019494E" w:rsidRPr="008B42D6" w:rsidRDefault="0019494E" w:rsidP="0019494E">
      <w:pPr>
        <w:ind w:left="-360"/>
        <w:jc w:val="both"/>
        <w:rPr>
          <w:szCs w:val="24"/>
        </w:rPr>
      </w:pPr>
      <w:r>
        <w:rPr>
          <w:b/>
          <w:szCs w:val="24"/>
        </w:rPr>
        <w:t xml:space="preserve">Komisja </w:t>
      </w:r>
      <w:proofErr w:type="spellStart"/>
      <w:r>
        <w:rPr>
          <w:b/>
          <w:szCs w:val="24"/>
        </w:rPr>
        <w:t>BIiRG</w:t>
      </w:r>
      <w:proofErr w:type="spellEnd"/>
      <w:r>
        <w:rPr>
          <w:b/>
          <w:szCs w:val="24"/>
        </w:rPr>
        <w:t>: za - 6 jednogłośnie.</w:t>
      </w:r>
    </w:p>
    <w:p w:rsidR="0019494E" w:rsidRDefault="0019494E" w:rsidP="0019494E">
      <w:pPr>
        <w:jc w:val="both"/>
        <w:rPr>
          <w:i/>
          <w:szCs w:val="24"/>
        </w:rPr>
      </w:pPr>
    </w:p>
    <w:p w:rsidR="0019494E" w:rsidRDefault="0019494E" w:rsidP="0019494E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t>Druk nr 1</w:t>
      </w:r>
      <w:r>
        <w:rPr>
          <w:b/>
          <w:szCs w:val="24"/>
        </w:rPr>
        <w:t xml:space="preserve">3 </w:t>
      </w:r>
      <w:r>
        <w:rPr>
          <w:bCs/>
        </w:rPr>
        <w:t xml:space="preserve">w sprawie </w:t>
      </w:r>
      <w:r w:rsidRPr="00446A01">
        <w:rPr>
          <w:szCs w:val="24"/>
        </w:rPr>
        <w:t>wyrażenia zgody na zawarcie kolejnej umowy dzierżawy nieruchomości stanowiącej własność Gminy Brzeg oraz na odstąpienie od obowiązku prz</w:t>
      </w:r>
      <w:r>
        <w:rPr>
          <w:szCs w:val="24"/>
        </w:rPr>
        <w:t>etargowego trybu zawarcia umowy</w:t>
      </w:r>
    </w:p>
    <w:p w:rsidR="0019494E" w:rsidRDefault="0019494E" w:rsidP="0019494E">
      <w:pPr>
        <w:ind w:left="-360"/>
        <w:jc w:val="both"/>
        <w:rPr>
          <w:b/>
          <w:i/>
          <w:szCs w:val="24"/>
          <w:u w:val="single"/>
        </w:rPr>
      </w:pPr>
      <w:r w:rsidRPr="00055E8D">
        <w:rPr>
          <w:szCs w:val="24"/>
        </w:rPr>
        <w:t>Projekt uchwały przedstawił</w:t>
      </w:r>
      <w:r>
        <w:rPr>
          <w:szCs w:val="24"/>
        </w:rPr>
        <w:t xml:space="preserve"> Pani Marek </w:t>
      </w:r>
      <w:proofErr w:type="spellStart"/>
      <w:r>
        <w:rPr>
          <w:szCs w:val="24"/>
        </w:rPr>
        <w:t>Sidor</w:t>
      </w:r>
      <w:proofErr w:type="spellEnd"/>
      <w:r>
        <w:rPr>
          <w:szCs w:val="24"/>
        </w:rPr>
        <w:t xml:space="preserve"> - załącznik do protokołu</w:t>
      </w:r>
      <w:r w:rsidRPr="00C32F05">
        <w:rPr>
          <w:b/>
          <w:i/>
          <w:szCs w:val="24"/>
          <w:u w:val="single"/>
        </w:rPr>
        <w:t xml:space="preserve"> </w:t>
      </w:r>
    </w:p>
    <w:p w:rsidR="0019494E" w:rsidRDefault="0019494E" w:rsidP="0019494E">
      <w:pPr>
        <w:ind w:left="-360"/>
        <w:jc w:val="both"/>
        <w:rPr>
          <w:szCs w:val="24"/>
        </w:rPr>
      </w:pPr>
      <w:r>
        <w:rPr>
          <w:b/>
          <w:szCs w:val="24"/>
        </w:rPr>
        <w:t>Komisja GKMIOŚ: za - 5</w:t>
      </w:r>
      <w:r w:rsidRPr="00C84F98">
        <w:rPr>
          <w:b/>
          <w:szCs w:val="24"/>
        </w:rPr>
        <w:t xml:space="preserve"> jednogłośnie </w:t>
      </w:r>
    </w:p>
    <w:p w:rsidR="0019494E" w:rsidRPr="008B42D6" w:rsidRDefault="0019494E" w:rsidP="0019494E">
      <w:pPr>
        <w:ind w:left="-360"/>
        <w:jc w:val="both"/>
        <w:rPr>
          <w:szCs w:val="24"/>
        </w:rPr>
      </w:pPr>
      <w:r>
        <w:rPr>
          <w:b/>
          <w:szCs w:val="24"/>
        </w:rPr>
        <w:t xml:space="preserve">Komisja </w:t>
      </w:r>
      <w:proofErr w:type="spellStart"/>
      <w:r>
        <w:rPr>
          <w:b/>
          <w:szCs w:val="24"/>
        </w:rPr>
        <w:t>BIiRG</w:t>
      </w:r>
      <w:proofErr w:type="spellEnd"/>
      <w:r>
        <w:rPr>
          <w:b/>
          <w:szCs w:val="24"/>
        </w:rPr>
        <w:t>: za - 6 jednogłośnie.</w:t>
      </w:r>
    </w:p>
    <w:p w:rsidR="0019494E" w:rsidRDefault="0019494E" w:rsidP="0019494E">
      <w:pPr>
        <w:jc w:val="both"/>
        <w:rPr>
          <w:szCs w:val="24"/>
        </w:rPr>
      </w:pPr>
    </w:p>
    <w:p w:rsidR="0019494E" w:rsidRDefault="0019494E" w:rsidP="0019494E">
      <w:pPr>
        <w:ind w:left="-360"/>
        <w:jc w:val="both"/>
        <w:rPr>
          <w:szCs w:val="24"/>
        </w:rPr>
      </w:pPr>
      <w:r w:rsidRPr="00252F26">
        <w:rPr>
          <w:b/>
          <w:szCs w:val="24"/>
        </w:rPr>
        <w:t>Druk nr 14</w:t>
      </w:r>
      <w:r w:rsidRPr="000B3EE0">
        <w:rPr>
          <w:bCs/>
        </w:rPr>
        <w:t xml:space="preserve"> </w:t>
      </w:r>
      <w:r>
        <w:rPr>
          <w:bCs/>
        </w:rPr>
        <w:t xml:space="preserve">w sprawie </w:t>
      </w:r>
      <w:r w:rsidRPr="00446A01">
        <w:rPr>
          <w:szCs w:val="24"/>
        </w:rPr>
        <w:t>opinii dotyczącej umorz</w:t>
      </w:r>
      <w:r>
        <w:rPr>
          <w:szCs w:val="24"/>
        </w:rPr>
        <w:t>enia wierzytelności Gminy Brzeg.</w:t>
      </w:r>
    </w:p>
    <w:p w:rsidR="0019494E" w:rsidRDefault="0019494E" w:rsidP="0019494E">
      <w:pPr>
        <w:ind w:left="-360"/>
        <w:jc w:val="both"/>
        <w:rPr>
          <w:b/>
          <w:i/>
          <w:szCs w:val="24"/>
          <w:u w:val="single"/>
        </w:rPr>
      </w:pPr>
      <w:r w:rsidRPr="00055E8D">
        <w:rPr>
          <w:szCs w:val="24"/>
        </w:rPr>
        <w:t>Projekt uchwały przedstawił</w:t>
      </w:r>
      <w:r>
        <w:rPr>
          <w:szCs w:val="24"/>
        </w:rPr>
        <w:t xml:space="preserve"> Pani Marek </w:t>
      </w:r>
      <w:proofErr w:type="spellStart"/>
      <w:r>
        <w:rPr>
          <w:szCs w:val="24"/>
        </w:rPr>
        <w:t>Sidor</w:t>
      </w:r>
      <w:proofErr w:type="spellEnd"/>
      <w:r>
        <w:rPr>
          <w:szCs w:val="24"/>
        </w:rPr>
        <w:t xml:space="preserve"> - załącznik do protokołu</w:t>
      </w:r>
      <w:r w:rsidRPr="00C32F05">
        <w:rPr>
          <w:b/>
          <w:i/>
          <w:szCs w:val="24"/>
          <w:u w:val="single"/>
        </w:rPr>
        <w:t xml:space="preserve"> </w:t>
      </w:r>
    </w:p>
    <w:p w:rsidR="0019494E" w:rsidRDefault="0019494E" w:rsidP="0019494E">
      <w:pPr>
        <w:ind w:left="-360"/>
        <w:jc w:val="both"/>
        <w:rPr>
          <w:szCs w:val="24"/>
        </w:rPr>
      </w:pPr>
      <w:r>
        <w:rPr>
          <w:b/>
          <w:szCs w:val="24"/>
        </w:rPr>
        <w:t>Komisja GKMIOŚ: za - 5</w:t>
      </w:r>
      <w:r w:rsidRPr="00C84F98">
        <w:rPr>
          <w:b/>
          <w:szCs w:val="24"/>
        </w:rPr>
        <w:t xml:space="preserve"> jednogłośnie </w:t>
      </w:r>
    </w:p>
    <w:p w:rsidR="0019494E" w:rsidRPr="008B42D6" w:rsidRDefault="0019494E" w:rsidP="0019494E">
      <w:pPr>
        <w:ind w:left="-360"/>
        <w:jc w:val="both"/>
        <w:rPr>
          <w:szCs w:val="24"/>
        </w:rPr>
      </w:pPr>
      <w:r w:rsidRPr="00C84F98">
        <w:rPr>
          <w:b/>
          <w:szCs w:val="24"/>
        </w:rPr>
        <w:t xml:space="preserve">Komisja </w:t>
      </w:r>
      <w:proofErr w:type="spellStart"/>
      <w:r w:rsidRPr="00C84F98">
        <w:rPr>
          <w:b/>
          <w:szCs w:val="24"/>
        </w:rPr>
        <w:t>BIiRG</w:t>
      </w:r>
      <w:proofErr w:type="spellEnd"/>
      <w:r w:rsidRPr="00C84F98">
        <w:rPr>
          <w:b/>
          <w:szCs w:val="24"/>
        </w:rPr>
        <w:t>: za</w:t>
      </w:r>
      <w:r>
        <w:rPr>
          <w:b/>
          <w:szCs w:val="24"/>
        </w:rPr>
        <w:t xml:space="preserve"> </w:t>
      </w:r>
      <w:r w:rsidRPr="00C84F98">
        <w:rPr>
          <w:b/>
          <w:szCs w:val="24"/>
        </w:rPr>
        <w:t>-</w:t>
      </w:r>
      <w:r>
        <w:rPr>
          <w:b/>
          <w:szCs w:val="24"/>
        </w:rPr>
        <w:t xml:space="preserve"> </w:t>
      </w:r>
      <w:r w:rsidRPr="00C84F98">
        <w:rPr>
          <w:b/>
          <w:szCs w:val="24"/>
        </w:rPr>
        <w:t>5</w:t>
      </w:r>
      <w:r>
        <w:rPr>
          <w:b/>
          <w:szCs w:val="24"/>
        </w:rPr>
        <w:t>, przeciw – 0, wstrzymało się - 1</w:t>
      </w:r>
      <w:r w:rsidRPr="00C84F98">
        <w:rPr>
          <w:b/>
          <w:szCs w:val="24"/>
        </w:rPr>
        <w:t xml:space="preserve"> </w:t>
      </w:r>
    </w:p>
    <w:p w:rsidR="0019494E" w:rsidRDefault="0019494E" w:rsidP="0019494E">
      <w:pPr>
        <w:jc w:val="both"/>
        <w:rPr>
          <w:szCs w:val="24"/>
        </w:rPr>
      </w:pPr>
    </w:p>
    <w:p w:rsidR="0019494E" w:rsidRDefault="0019494E" w:rsidP="0019494E">
      <w:pPr>
        <w:ind w:left="-360"/>
        <w:jc w:val="both"/>
        <w:rPr>
          <w:i/>
          <w:szCs w:val="24"/>
        </w:rPr>
      </w:pPr>
      <w:r w:rsidRPr="00252F26">
        <w:rPr>
          <w:b/>
          <w:szCs w:val="24"/>
        </w:rPr>
        <w:lastRenderedPageBreak/>
        <w:t>Druk nr 15</w:t>
      </w:r>
      <w:r w:rsidRPr="000B3EE0">
        <w:rPr>
          <w:bCs/>
        </w:rPr>
        <w:t xml:space="preserve"> </w:t>
      </w:r>
      <w:r>
        <w:rPr>
          <w:bCs/>
        </w:rPr>
        <w:t xml:space="preserve">w sprawie </w:t>
      </w:r>
      <w:r w:rsidRPr="00446A01">
        <w:rPr>
          <w:szCs w:val="24"/>
        </w:rPr>
        <w:t xml:space="preserve">opinii dotyczącej rozłożenia na </w:t>
      </w:r>
      <w:r>
        <w:rPr>
          <w:szCs w:val="24"/>
        </w:rPr>
        <w:t>raty wierzytelności Gminy Brzeg.</w:t>
      </w:r>
    </w:p>
    <w:p w:rsidR="0019494E" w:rsidRDefault="0019494E" w:rsidP="0019494E">
      <w:pPr>
        <w:ind w:left="-360"/>
        <w:jc w:val="both"/>
        <w:rPr>
          <w:b/>
          <w:i/>
          <w:szCs w:val="24"/>
          <w:u w:val="single"/>
        </w:rPr>
      </w:pPr>
      <w:r w:rsidRPr="00055E8D">
        <w:rPr>
          <w:szCs w:val="24"/>
        </w:rPr>
        <w:t>Projekt uchwały przedstawił</w:t>
      </w:r>
      <w:r>
        <w:rPr>
          <w:szCs w:val="24"/>
        </w:rPr>
        <w:t xml:space="preserve"> Pan Marek </w:t>
      </w:r>
      <w:proofErr w:type="spellStart"/>
      <w:r>
        <w:rPr>
          <w:szCs w:val="24"/>
        </w:rPr>
        <w:t>Sidor</w:t>
      </w:r>
      <w:proofErr w:type="spellEnd"/>
      <w:r>
        <w:rPr>
          <w:szCs w:val="24"/>
        </w:rPr>
        <w:t xml:space="preserve"> - załącznik do protokołu</w:t>
      </w:r>
      <w:r w:rsidRPr="00C32F05">
        <w:rPr>
          <w:b/>
          <w:i/>
          <w:szCs w:val="24"/>
          <w:u w:val="single"/>
        </w:rPr>
        <w:t xml:space="preserve"> </w:t>
      </w:r>
    </w:p>
    <w:p w:rsidR="0019494E" w:rsidRDefault="0019494E" w:rsidP="0019494E">
      <w:pPr>
        <w:ind w:left="-360"/>
        <w:jc w:val="both"/>
        <w:rPr>
          <w:szCs w:val="24"/>
        </w:rPr>
      </w:pPr>
      <w:r>
        <w:rPr>
          <w:b/>
          <w:szCs w:val="24"/>
        </w:rPr>
        <w:t>Komisja GKMIOŚ: za - 5</w:t>
      </w:r>
      <w:r w:rsidRPr="00C84F98">
        <w:rPr>
          <w:b/>
          <w:szCs w:val="24"/>
        </w:rPr>
        <w:t xml:space="preserve"> jednogłośnie </w:t>
      </w:r>
    </w:p>
    <w:p w:rsidR="0019494E" w:rsidRPr="008B42D6" w:rsidRDefault="0019494E" w:rsidP="0019494E">
      <w:pPr>
        <w:ind w:left="-360"/>
        <w:jc w:val="both"/>
        <w:rPr>
          <w:szCs w:val="24"/>
        </w:rPr>
      </w:pPr>
      <w:r w:rsidRPr="00C84F98">
        <w:rPr>
          <w:b/>
          <w:szCs w:val="24"/>
        </w:rPr>
        <w:t xml:space="preserve">Komisja </w:t>
      </w:r>
      <w:proofErr w:type="spellStart"/>
      <w:r w:rsidRPr="00C84F98">
        <w:rPr>
          <w:b/>
          <w:szCs w:val="24"/>
        </w:rPr>
        <w:t>BIiRG</w:t>
      </w:r>
      <w:proofErr w:type="spellEnd"/>
      <w:r w:rsidRPr="00C84F98">
        <w:rPr>
          <w:b/>
          <w:szCs w:val="24"/>
        </w:rPr>
        <w:t>: za</w:t>
      </w:r>
      <w:r>
        <w:rPr>
          <w:b/>
          <w:szCs w:val="24"/>
        </w:rPr>
        <w:t xml:space="preserve"> </w:t>
      </w:r>
      <w:r w:rsidRPr="00C84F98">
        <w:rPr>
          <w:b/>
          <w:szCs w:val="24"/>
        </w:rPr>
        <w:t>-</w:t>
      </w:r>
      <w:r>
        <w:rPr>
          <w:b/>
          <w:szCs w:val="24"/>
        </w:rPr>
        <w:t xml:space="preserve"> </w:t>
      </w:r>
      <w:r w:rsidRPr="00C84F98">
        <w:rPr>
          <w:b/>
          <w:szCs w:val="24"/>
        </w:rPr>
        <w:t>5</w:t>
      </w:r>
      <w:r>
        <w:rPr>
          <w:b/>
          <w:szCs w:val="24"/>
        </w:rPr>
        <w:t>, przeciw – 0, wstrzymało się - 1</w:t>
      </w:r>
      <w:r w:rsidRPr="00C84F98">
        <w:rPr>
          <w:b/>
          <w:szCs w:val="24"/>
        </w:rPr>
        <w:t xml:space="preserve"> </w:t>
      </w:r>
    </w:p>
    <w:p w:rsidR="0019494E" w:rsidRDefault="0019494E" w:rsidP="0019494E">
      <w:pPr>
        <w:jc w:val="both"/>
        <w:rPr>
          <w:b/>
          <w:i/>
          <w:szCs w:val="24"/>
          <w:u w:val="single"/>
        </w:rPr>
      </w:pPr>
    </w:p>
    <w:p w:rsidR="0019494E" w:rsidRDefault="0019494E" w:rsidP="0019494E">
      <w:pPr>
        <w:ind w:left="-360"/>
        <w:jc w:val="both"/>
        <w:rPr>
          <w:i/>
          <w:szCs w:val="24"/>
        </w:rPr>
      </w:pPr>
      <w:r w:rsidRPr="00252F26">
        <w:rPr>
          <w:b/>
          <w:szCs w:val="24"/>
        </w:rPr>
        <w:t>Druk nr 1</w:t>
      </w:r>
      <w:r>
        <w:rPr>
          <w:b/>
          <w:szCs w:val="24"/>
        </w:rPr>
        <w:t>6</w:t>
      </w:r>
      <w:r w:rsidRPr="000B3EE0">
        <w:rPr>
          <w:bCs/>
        </w:rPr>
        <w:t xml:space="preserve"> </w:t>
      </w:r>
      <w:r>
        <w:rPr>
          <w:bCs/>
        </w:rPr>
        <w:t xml:space="preserve">w sprawie </w:t>
      </w:r>
      <w:r w:rsidRPr="00446A01">
        <w:rPr>
          <w:szCs w:val="24"/>
        </w:rPr>
        <w:t>opinii dotyczącej rozłożenia na raty wierzytelności Gminy Brzeg</w:t>
      </w:r>
      <w:r>
        <w:rPr>
          <w:szCs w:val="24"/>
        </w:rPr>
        <w:t>.</w:t>
      </w:r>
    </w:p>
    <w:p w:rsidR="0019494E" w:rsidRDefault="0019494E" w:rsidP="0019494E">
      <w:pPr>
        <w:ind w:left="-360"/>
        <w:jc w:val="both"/>
        <w:rPr>
          <w:b/>
          <w:i/>
          <w:szCs w:val="24"/>
          <w:u w:val="single"/>
        </w:rPr>
      </w:pPr>
      <w:r w:rsidRPr="00055E8D">
        <w:rPr>
          <w:szCs w:val="24"/>
        </w:rPr>
        <w:t>Projekt uchwały przedstawił</w:t>
      </w:r>
      <w:r>
        <w:rPr>
          <w:szCs w:val="24"/>
        </w:rPr>
        <w:t xml:space="preserve"> Pan Marek </w:t>
      </w:r>
      <w:proofErr w:type="spellStart"/>
      <w:r>
        <w:rPr>
          <w:szCs w:val="24"/>
        </w:rPr>
        <w:t>Sidor</w:t>
      </w:r>
      <w:proofErr w:type="spellEnd"/>
      <w:r>
        <w:rPr>
          <w:szCs w:val="24"/>
        </w:rPr>
        <w:t xml:space="preserve"> - załącznik do protokołu</w:t>
      </w:r>
      <w:r w:rsidRPr="00891076">
        <w:rPr>
          <w:szCs w:val="24"/>
        </w:rPr>
        <w:t>.</w:t>
      </w:r>
    </w:p>
    <w:p w:rsidR="0019494E" w:rsidRDefault="0019494E" w:rsidP="0019494E">
      <w:pPr>
        <w:ind w:left="-360"/>
        <w:jc w:val="both"/>
        <w:rPr>
          <w:szCs w:val="24"/>
        </w:rPr>
      </w:pPr>
      <w:r>
        <w:rPr>
          <w:b/>
          <w:szCs w:val="24"/>
        </w:rPr>
        <w:t>Komisja GKMIOŚ: za - 5</w:t>
      </w:r>
      <w:r w:rsidRPr="00C84F98">
        <w:rPr>
          <w:b/>
          <w:szCs w:val="24"/>
        </w:rPr>
        <w:t xml:space="preserve"> jednogłośnie </w:t>
      </w:r>
    </w:p>
    <w:p w:rsidR="0019494E" w:rsidRPr="008B42D6" w:rsidRDefault="0019494E" w:rsidP="0019494E">
      <w:pPr>
        <w:ind w:left="-360"/>
        <w:jc w:val="both"/>
        <w:rPr>
          <w:szCs w:val="24"/>
        </w:rPr>
      </w:pPr>
      <w:r w:rsidRPr="00C84F98">
        <w:rPr>
          <w:b/>
          <w:szCs w:val="24"/>
        </w:rPr>
        <w:t xml:space="preserve">Komisja </w:t>
      </w:r>
      <w:proofErr w:type="spellStart"/>
      <w:r w:rsidRPr="00C84F98">
        <w:rPr>
          <w:b/>
          <w:szCs w:val="24"/>
        </w:rPr>
        <w:t>BIiRG</w:t>
      </w:r>
      <w:proofErr w:type="spellEnd"/>
      <w:r w:rsidRPr="00C84F98">
        <w:rPr>
          <w:b/>
          <w:szCs w:val="24"/>
        </w:rPr>
        <w:t>: za</w:t>
      </w:r>
      <w:r>
        <w:rPr>
          <w:b/>
          <w:szCs w:val="24"/>
        </w:rPr>
        <w:t xml:space="preserve"> </w:t>
      </w:r>
      <w:r w:rsidRPr="00C84F98">
        <w:rPr>
          <w:b/>
          <w:szCs w:val="24"/>
        </w:rPr>
        <w:t>-</w:t>
      </w:r>
      <w:r>
        <w:rPr>
          <w:b/>
          <w:szCs w:val="24"/>
        </w:rPr>
        <w:t xml:space="preserve"> </w:t>
      </w:r>
      <w:r w:rsidRPr="00C84F98">
        <w:rPr>
          <w:b/>
          <w:szCs w:val="24"/>
        </w:rPr>
        <w:t>5</w:t>
      </w:r>
      <w:r>
        <w:rPr>
          <w:b/>
          <w:szCs w:val="24"/>
        </w:rPr>
        <w:t>, przeciw – 0, wstrzymało się - 1</w:t>
      </w:r>
      <w:r w:rsidRPr="00C84F98">
        <w:rPr>
          <w:b/>
          <w:szCs w:val="24"/>
        </w:rPr>
        <w:t xml:space="preserve"> </w:t>
      </w:r>
    </w:p>
    <w:p w:rsidR="0019494E" w:rsidRDefault="0019494E" w:rsidP="0019494E">
      <w:pPr>
        <w:ind w:left="-360"/>
        <w:jc w:val="both"/>
        <w:rPr>
          <w:szCs w:val="24"/>
        </w:rPr>
      </w:pPr>
    </w:p>
    <w:p w:rsidR="0019494E" w:rsidRPr="00231D7E" w:rsidRDefault="0019494E" w:rsidP="0019494E">
      <w:pPr>
        <w:jc w:val="both"/>
        <w:rPr>
          <w:b/>
        </w:rPr>
      </w:pPr>
    </w:p>
    <w:p w:rsidR="0019494E" w:rsidRPr="005D0111" w:rsidRDefault="0019494E" w:rsidP="0019494E">
      <w:pPr>
        <w:ind w:left="-360"/>
        <w:jc w:val="both"/>
        <w:rPr>
          <w:b/>
          <w:szCs w:val="24"/>
        </w:rPr>
      </w:pPr>
      <w:r w:rsidRPr="005D0111">
        <w:rPr>
          <w:b/>
          <w:szCs w:val="24"/>
          <w:u w:val="single"/>
        </w:rPr>
        <w:t>Na tym protokół zakończono</w:t>
      </w:r>
      <w:r w:rsidRPr="005D0111">
        <w:rPr>
          <w:b/>
          <w:szCs w:val="24"/>
        </w:rPr>
        <w:t>.</w:t>
      </w:r>
    </w:p>
    <w:p w:rsidR="0019494E" w:rsidRDefault="0019494E" w:rsidP="0019494E">
      <w:pPr>
        <w:ind w:left="-360"/>
        <w:jc w:val="both"/>
        <w:rPr>
          <w:szCs w:val="24"/>
        </w:rPr>
      </w:pPr>
      <w:r w:rsidRPr="00333FCA">
        <w:rPr>
          <w:szCs w:val="24"/>
        </w:rPr>
        <w:t>Sporządziła:</w:t>
      </w:r>
    </w:p>
    <w:p w:rsidR="0019494E" w:rsidRDefault="0019494E" w:rsidP="0019494E">
      <w:pPr>
        <w:ind w:left="-360"/>
        <w:jc w:val="both"/>
        <w:rPr>
          <w:i/>
          <w:szCs w:val="24"/>
        </w:rPr>
      </w:pPr>
      <w:r>
        <w:rPr>
          <w:szCs w:val="24"/>
        </w:rPr>
        <w:t>Anna Polańska</w:t>
      </w:r>
    </w:p>
    <w:p w:rsidR="0019494E" w:rsidRDefault="0019494E" w:rsidP="0019494E">
      <w:pPr>
        <w:ind w:left="4956"/>
        <w:jc w:val="both"/>
        <w:rPr>
          <w:i/>
          <w:szCs w:val="24"/>
        </w:rPr>
      </w:pPr>
    </w:p>
    <w:p w:rsidR="0019494E" w:rsidRPr="00891076" w:rsidRDefault="0019494E" w:rsidP="0019494E">
      <w:pPr>
        <w:ind w:left="4956"/>
        <w:jc w:val="both"/>
        <w:rPr>
          <w:i/>
          <w:szCs w:val="24"/>
        </w:rPr>
      </w:pPr>
      <w:r>
        <w:rPr>
          <w:b/>
          <w:i/>
          <w:szCs w:val="24"/>
        </w:rPr>
        <w:t>Przewodniczący Komisji</w:t>
      </w:r>
    </w:p>
    <w:p w:rsidR="0019494E" w:rsidRDefault="0019494E" w:rsidP="0019494E">
      <w:pPr>
        <w:ind w:left="5316"/>
        <w:jc w:val="both"/>
        <w:rPr>
          <w:b/>
          <w:i/>
          <w:szCs w:val="24"/>
        </w:rPr>
      </w:pPr>
    </w:p>
    <w:p w:rsidR="0019494E" w:rsidRPr="00054CCD" w:rsidRDefault="0019494E" w:rsidP="0019494E">
      <w:pPr>
        <w:ind w:left="4956"/>
        <w:jc w:val="both"/>
        <w:rPr>
          <w:b/>
          <w:i/>
          <w:szCs w:val="24"/>
        </w:rPr>
      </w:pPr>
      <w:r>
        <w:rPr>
          <w:b/>
          <w:i/>
          <w:szCs w:val="24"/>
        </w:rPr>
        <w:t>Wojciech Komarzyński</w:t>
      </w:r>
    </w:p>
    <w:p w:rsidR="0019494E" w:rsidRDefault="0019494E" w:rsidP="0019494E"/>
    <w:sectPr w:rsidR="00194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D0CB9"/>
    <w:multiLevelType w:val="hybridMultilevel"/>
    <w:tmpl w:val="2F9CD598"/>
    <w:lvl w:ilvl="0" w:tplc="D8920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1F8"/>
    <w:rsid w:val="0019494E"/>
    <w:rsid w:val="008F01F8"/>
    <w:rsid w:val="00C4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756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Polanska</dc:creator>
  <cp:keywords/>
  <dc:description/>
  <cp:lastModifiedBy>Anna Polanska</cp:lastModifiedBy>
  <cp:revision>2</cp:revision>
  <cp:lastPrinted>2018-10-17T09:36:00Z</cp:lastPrinted>
  <dcterms:created xsi:type="dcterms:W3CDTF">2018-10-17T09:34:00Z</dcterms:created>
  <dcterms:modified xsi:type="dcterms:W3CDTF">2018-10-17T09:51:00Z</dcterms:modified>
</cp:coreProperties>
</file>