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5C" w:rsidRDefault="00A9395C" w:rsidP="00A9395C">
      <w:pPr>
        <w:shd w:val="clear" w:color="auto" w:fill="FFFFFF"/>
        <w:textAlignment w:val="top"/>
        <w:rPr>
          <w:szCs w:val="24"/>
        </w:rPr>
      </w:pPr>
    </w:p>
    <w:p w:rsidR="00A9395C" w:rsidRDefault="00A9395C" w:rsidP="00A9395C">
      <w:pPr>
        <w:jc w:val="center"/>
        <w:rPr>
          <w:b/>
          <w:szCs w:val="24"/>
        </w:rPr>
      </w:pPr>
      <w:r>
        <w:rPr>
          <w:b/>
          <w:szCs w:val="24"/>
        </w:rPr>
        <w:t xml:space="preserve">Zarządzenie </w:t>
      </w:r>
      <w:r w:rsidR="006C3DC3">
        <w:rPr>
          <w:b/>
          <w:szCs w:val="24"/>
        </w:rPr>
        <w:t>nr 2387</w:t>
      </w:r>
      <w:bookmarkStart w:id="0" w:name="_GoBack"/>
      <w:bookmarkEnd w:id="0"/>
      <w:r w:rsidR="00A062D1">
        <w:rPr>
          <w:b/>
          <w:szCs w:val="24"/>
        </w:rPr>
        <w:t>/2014</w:t>
      </w:r>
    </w:p>
    <w:p w:rsidR="00A9395C" w:rsidRDefault="00A9395C" w:rsidP="00A9395C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A9395C" w:rsidRDefault="00A062D1" w:rsidP="00A9395C">
      <w:pPr>
        <w:jc w:val="center"/>
        <w:rPr>
          <w:b/>
          <w:szCs w:val="24"/>
        </w:rPr>
      </w:pPr>
      <w:r>
        <w:rPr>
          <w:b/>
          <w:szCs w:val="24"/>
        </w:rPr>
        <w:t>z dnia 21 marca 2014 r.</w:t>
      </w:r>
    </w:p>
    <w:p w:rsidR="00A9395C" w:rsidRDefault="00A9395C" w:rsidP="00A9395C">
      <w:pPr>
        <w:jc w:val="center"/>
        <w:rPr>
          <w:b/>
          <w:szCs w:val="24"/>
        </w:rPr>
      </w:pPr>
    </w:p>
    <w:p w:rsidR="00A9395C" w:rsidRDefault="00A9395C" w:rsidP="00A9395C">
      <w:pPr>
        <w:shd w:val="clear" w:color="auto" w:fill="FFFFFF"/>
        <w:ind w:left="1260" w:hanging="1260"/>
        <w:textAlignment w:val="top"/>
        <w:rPr>
          <w:color w:val="000000"/>
          <w:szCs w:val="24"/>
        </w:rPr>
      </w:pPr>
      <w:r>
        <w:rPr>
          <w:szCs w:val="24"/>
        </w:rPr>
        <w:t xml:space="preserve">w sprawie:   </w:t>
      </w:r>
      <w:r>
        <w:rPr>
          <w:b/>
          <w:szCs w:val="24"/>
        </w:rPr>
        <w:t>wyboru ofert w otwartym konkursie ofert na zadania publiczne w z</w:t>
      </w:r>
      <w:r w:rsidRPr="00A9395C">
        <w:rPr>
          <w:b/>
          <w:szCs w:val="24"/>
        </w:rPr>
        <w:t>akresie wspierania i upowszechn</w:t>
      </w:r>
      <w:r w:rsidR="00BB7FB0">
        <w:rPr>
          <w:b/>
          <w:szCs w:val="24"/>
        </w:rPr>
        <w:t>iania kultury fizycznej i sportu</w:t>
      </w:r>
    </w:p>
    <w:p w:rsidR="00A9395C" w:rsidRPr="00BB7FB0" w:rsidRDefault="00A9395C" w:rsidP="00A9395C">
      <w:pPr>
        <w:ind w:firstLine="708"/>
        <w:jc w:val="both"/>
        <w:rPr>
          <w:color w:val="000000"/>
          <w:szCs w:val="24"/>
        </w:rPr>
      </w:pPr>
    </w:p>
    <w:p w:rsidR="00A9395C" w:rsidRPr="00BB7FB0" w:rsidRDefault="00A9395C" w:rsidP="00A9395C">
      <w:pPr>
        <w:ind w:firstLine="708"/>
        <w:jc w:val="both"/>
        <w:rPr>
          <w:color w:val="000000"/>
          <w:szCs w:val="24"/>
        </w:rPr>
      </w:pPr>
      <w:r w:rsidRPr="00BB7FB0">
        <w:rPr>
          <w:color w:val="000000"/>
          <w:szCs w:val="24"/>
        </w:rPr>
        <w:t>Na podstawie pkt 6) ust. 1 dział IX Programu Współpracy Gminy Miasta Brzegu z organizacjami pozarządowymi i innymi podmiotami prowadzącymi działalność pożytku publicznego na rok 201</w:t>
      </w:r>
      <w:r w:rsidR="00BB7FB0" w:rsidRPr="00BB7FB0">
        <w:rPr>
          <w:color w:val="000000"/>
          <w:szCs w:val="24"/>
        </w:rPr>
        <w:t>4</w:t>
      </w:r>
      <w:r w:rsidRPr="00BB7FB0">
        <w:rPr>
          <w:color w:val="000000"/>
          <w:szCs w:val="24"/>
        </w:rPr>
        <w:t xml:space="preserve"> </w:t>
      </w:r>
      <w:r w:rsidR="00BB7FB0" w:rsidRPr="00BB7FB0">
        <w:rPr>
          <w:color w:val="000000"/>
          <w:szCs w:val="24"/>
        </w:rPr>
        <w:t>(U</w:t>
      </w:r>
      <w:r w:rsidR="00BB7FB0" w:rsidRPr="00BB7FB0">
        <w:rPr>
          <w:szCs w:val="24"/>
        </w:rPr>
        <w:t xml:space="preserve">chwała </w:t>
      </w:r>
      <w:r w:rsidR="00BB7FB0" w:rsidRPr="00BB7FB0">
        <w:rPr>
          <w:color w:val="000000"/>
          <w:szCs w:val="24"/>
        </w:rPr>
        <w:t>Nr XLVII/303/2013 Rady Miejskiej Brzegu z dnia 29 listopada 2013 roku)</w:t>
      </w:r>
      <w:r w:rsidR="0054703F">
        <w:rPr>
          <w:color w:val="000000"/>
          <w:szCs w:val="24"/>
        </w:rPr>
        <w:t xml:space="preserve"> </w:t>
      </w:r>
      <w:r w:rsidR="004275E5">
        <w:rPr>
          <w:color w:val="000000"/>
          <w:szCs w:val="24"/>
        </w:rPr>
        <w:t xml:space="preserve"> </w:t>
      </w:r>
    </w:p>
    <w:p w:rsidR="00BB7FB0" w:rsidRDefault="00BB7FB0" w:rsidP="00A9395C">
      <w:pPr>
        <w:ind w:firstLine="708"/>
        <w:jc w:val="center"/>
        <w:rPr>
          <w:b/>
          <w:color w:val="000000"/>
          <w:szCs w:val="24"/>
        </w:rPr>
      </w:pPr>
    </w:p>
    <w:p w:rsidR="00A9395C" w:rsidRDefault="00A9395C" w:rsidP="00BB7FB0">
      <w:pPr>
        <w:ind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zarządzam, co następuje:</w:t>
      </w:r>
    </w:p>
    <w:p w:rsidR="00A9395C" w:rsidRDefault="00A9395C" w:rsidP="00A9395C">
      <w:pPr>
        <w:ind w:firstLine="708"/>
        <w:jc w:val="center"/>
        <w:rPr>
          <w:b/>
          <w:szCs w:val="24"/>
        </w:rPr>
      </w:pPr>
    </w:p>
    <w:p w:rsidR="00A9395C" w:rsidRDefault="00A9395C" w:rsidP="00A9395C">
      <w:pPr>
        <w:shd w:val="clear" w:color="auto" w:fill="FFFFFF"/>
        <w:jc w:val="center"/>
        <w:textAlignment w:val="top"/>
        <w:rPr>
          <w:szCs w:val="24"/>
        </w:rPr>
      </w:pPr>
      <w:r>
        <w:rPr>
          <w:b/>
          <w:szCs w:val="24"/>
        </w:rPr>
        <w:t>§ 1</w:t>
      </w:r>
    </w:p>
    <w:p w:rsidR="00BB7FB0" w:rsidRDefault="00A9395C" w:rsidP="00A9395C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>Po uwzględnieniu wniosków Komisji Konkursowej dokonać wyboru ofert złożonych przez stowarzyszenia i organizacje prowadzące działalność sportową i udzielić dotacji na realizację zadań publicznych w zakresie wspierania i upowszechniania kultury fizycznej i sportu: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2310"/>
      </w:tblGrid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BB7FB0" w:rsidRDefault="00BB7FB0" w:rsidP="00BB7F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b/>
                <w:szCs w:val="24"/>
              </w:rPr>
            </w:pPr>
            <w:r w:rsidRPr="007E4495">
              <w:rPr>
                <w:b/>
                <w:szCs w:val="24"/>
              </w:rPr>
              <w:t>Klub/Stowarzyszenie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b/>
                <w:szCs w:val="24"/>
              </w:rPr>
            </w:pPr>
            <w:r w:rsidRPr="007E4495">
              <w:rPr>
                <w:b/>
                <w:szCs w:val="24"/>
              </w:rPr>
              <w:t>Kwota dotacji</w:t>
            </w:r>
            <w:r>
              <w:rPr>
                <w:b/>
                <w:szCs w:val="24"/>
              </w:rPr>
              <w:t xml:space="preserve"> (w zł)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Klub ,,Na Fali”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right"/>
              <w:rPr>
                <w:szCs w:val="24"/>
              </w:rPr>
            </w:pPr>
            <w:r w:rsidRPr="007E4495">
              <w:rPr>
                <w:szCs w:val="24"/>
              </w:rPr>
              <w:t>Oferta odrzucona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UKS „</w:t>
            </w:r>
            <w:proofErr w:type="spellStart"/>
            <w:r w:rsidRPr="007E4495">
              <w:rPr>
                <w:szCs w:val="24"/>
              </w:rPr>
              <w:t>Academy</w:t>
            </w:r>
            <w:proofErr w:type="spellEnd"/>
            <w:r w:rsidRPr="007E4495">
              <w:rPr>
                <w:szCs w:val="24"/>
              </w:rPr>
              <w:t xml:space="preserve"> of Soccer”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Pr="007E4495">
              <w:rPr>
                <w:szCs w:val="24"/>
              </w:rPr>
              <w:t>20.000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Funda</w:t>
            </w:r>
            <w:r>
              <w:rPr>
                <w:szCs w:val="24"/>
              </w:rPr>
              <w:t>cja Centrum Aktywnego Wsparcia (</w:t>
            </w:r>
            <w:r w:rsidRPr="007E4495">
              <w:rPr>
                <w:szCs w:val="24"/>
              </w:rPr>
              <w:t>paintball</w:t>
            </w:r>
            <w:r>
              <w:rPr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7E4495">
              <w:rPr>
                <w:szCs w:val="24"/>
              </w:rPr>
              <w:t>3.000</w:t>
            </w:r>
          </w:p>
        </w:tc>
      </w:tr>
      <w:tr w:rsidR="00BB7FB0" w:rsidRPr="007E4495" w:rsidTr="00BB7FB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Stowarzyszenie „</w:t>
            </w:r>
            <w:proofErr w:type="spellStart"/>
            <w:r w:rsidRPr="007E4495">
              <w:rPr>
                <w:szCs w:val="24"/>
              </w:rPr>
              <w:t>Edukids</w:t>
            </w:r>
            <w:proofErr w:type="spellEnd"/>
            <w:r w:rsidRPr="007E4495">
              <w:rPr>
                <w:szCs w:val="24"/>
              </w:rPr>
              <w:t xml:space="preserve">”- Bieg Malucha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7E4495">
              <w:rPr>
                <w:szCs w:val="24"/>
              </w:rPr>
              <w:t>1.000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Fundacja „Rozwój”- Bieg Piastów Śląskich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7E4495">
              <w:rPr>
                <w:szCs w:val="24"/>
              </w:rPr>
              <w:t>2.000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UKS „Szkolna Akademia Piłkarska”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10.000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KSK „Stal” (koszykówka)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       </w:t>
            </w:r>
            <w:r w:rsidRPr="007E4495">
              <w:rPr>
                <w:szCs w:val="24"/>
              </w:rPr>
              <w:t xml:space="preserve">  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BTP „Stal” (piłka nożna)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>80.000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MKS „Szó</w:t>
            </w:r>
            <w:r>
              <w:rPr>
                <w:szCs w:val="24"/>
              </w:rPr>
              <w:t>s</w:t>
            </w:r>
            <w:r w:rsidRPr="007E4495">
              <w:rPr>
                <w:szCs w:val="24"/>
              </w:rPr>
              <w:t>tka” (</w:t>
            </w:r>
            <w:proofErr w:type="spellStart"/>
            <w:r w:rsidRPr="007E4495">
              <w:rPr>
                <w:szCs w:val="24"/>
              </w:rPr>
              <w:t>softball</w:t>
            </w:r>
            <w:proofErr w:type="spellEnd"/>
            <w:r w:rsidRPr="007E4495">
              <w:rPr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 </w:t>
            </w:r>
            <w:r w:rsidRPr="007E4495">
              <w:rPr>
                <w:szCs w:val="24"/>
              </w:rPr>
              <w:t xml:space="preserve"> 8.000</w:t>
            </w:r>
          </w:p>
        </w:tc>
      </w:tr>
      <w:tr w:rsidR="00BB7FB0" w:rsidRPr="007E4495" w:rsidTr="00BB7FB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Brzeskie Stowarzyszenie Sportów Ekstremalnych ,,BONELESS” (</w:t>
            </w:r>
            <w:proofErr w:type="spellStart"/>
            <w:r w:rsidRPr="007E4495">
              <w:rPr>
                <w:szCs w:val="24"/>
              </w:rPr>
              <w:t>skatepark</w:t>
            </w:r>
            <w:proofErr w:type="spellEnd"/>
            <w:r w:rsidRPr="007E4495">
              <w:rPr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 xml:space="preserve">  9.000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SMO „Feniks” (modelarstwo)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 xml:space="preserve">  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UKS I LO (piłka nożna)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>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UKS „Piłsudczyk”</w:t>
            </w:r>
            <w:r>
              <w:rPr>
                <w:szCs w:val="24"/>
              </w:rPr>
              <w:t xml:space="preserve"> (koszykówka)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SKS „Orlik” (szachy)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OSA „ </w:t>
            </w:r>
            <w:proofErr w:type="spellStart"/>
            <w:r w:rsidRPr="007E4495">
              <w:rPr>
                <w:szCs w:val="24"/>
              </w:rPr>
              <w:t>Aikikai</w:t>
            </w:r>
            <w:proofErr w:type="spellEnd"/>
            <w:r w:rsidRPr="007E4495">
              <w:rPr>
                <w:szCs w:val="24"/>
              </w:rPr>
              <w:t>” (aikido)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KS „Kotwica” (lekkoatletyka)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1.000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proofErr w:type="spellStart"/>
            <w:r w:rsidRPr="007E4495">
              <w:rPr>
                <w:szCs w:val="24"/>
              </w:rPr>
              <w:t>BSCh</w:t>
            </w:r>
            <w:proofErr w:type="spellEnd"/>
            <w:r w:rsidRPr="007E4495">
              <w:rPr>
                <w:szCs w:val="24"/>
              </w:rPr>
              <w:t xml:space="preserve"> na SM (sporty wodne)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>15.000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LMGKK „Ziemia Brzeska” (kolarstwo)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 xml:space="preserve">      </w:t>
            </w:r>
            <w:r w:rsidRPr="007E4495">
              <w:rPr>
                <w:szCs w:val="24"/>
              </w:rPr>
              <w:t xml:space="preserve">  45.000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KS „</w:t>
            </w:r>
            <w:proofErr w:type="spellStart"/>
            <w:r w:rsidRPr="007E4495">
              <w:rPr>
                <w:szCs w:val="24"/>
              </w:rPr>
              <w:t>Futsal</w:t>
            </w:r>
            <w:proofErr w:type="spellEnd"/>
            <w:r w:rsidRPr="007E4495">
              <w:rPr>
                <w:szCs w:val="24"/>
              </w:rPr>
              <w:t xml:space="preserve"> Team”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20.000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SKS „Orlik” (piłka ręczna)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50.000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3C789E" w:rsidRDefault="00BB7FB0" w:rsidP="00312474">
            <w:pPr>
              <w:rPr>
                <w:szCs w:val="24"/>
                <w:lang w:val="en-GB"/>
              </w:rPr>
            </w:pPr>
            <w:r w:rsidRPr="003C789E">
              <w:rPr>
                <w:szCs w:val="24"/>
                <w:lang w:val="en-GB"/>
              </w:rPr>
              <w:t xml:space="preserve">UKS „Academy of Soccer” – </w:t>
            </w:r>
            <w:proofErr w:type="spellStart"/>
            <w:r w:rsidRPr="003C789E">
              <w:rPr>
                <w:szCs w:val="24"/>
                <w:lang w:val="en-GB"/>
              </w:rPr>
              <w:t>Dni</w:t>
            </w:r>
            <w:proofErr w:type="spellEnd"/>
            <w:r w:rsidRPr="003C789E">
              <w:rPr>
                <w:szCs w:val="24"/>
                <w:lang w:val="en-GB"/>
              </w:rPr>
              <w:t xml:space="preserve"> </w:t>
            </w:r>
            <w:proofErr w:type="spellStart"/>
            <w:r w:rsidRPr="003C789E">
              <w:rPr>
                <w:szCs w:val="24"/>
                <w:lang w:val="en-GB"/>
              </w:rPr>
              <w:t>Ksi</w:t>
            </w:r>
            <w:r>
              <w:rPr>
                <w:szCs w:val="24"/>
                <w:lang w:val="en-GB"/>
              </w:rPr>
              <w:t>ę</w:t>
            </w:r>
            <w:r w:rsidRPr="003C789E">
              <w:rPr>
                <w:szCs w:val="24"/>
                <w:lang w:val="en-GB"/>
              </w:rPr>
              <w:t>stwa</w:t>
            </w:r>
            <w:proofErr w:type="spellEnd"/>
            <w:r w:rsidRPr="003C789E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3C789E">
              <w:rPr>
                <w:szCs w:val="24"/>
                <w:lang w:val="en-GB"/>
              </w:rPr>
              <w:t xml:space="preserve">                    </w:t>
            </w:r>
            <w:r>
              <w:rPr>
                <w:szCs w:val="24"/>
                <w:lang w:val="en-GB"/>
              </w:rPr>
              <w:t xml:space="preserve">   </w:t>
            </w:r>
            <w:r w:rsidRPr="003C789E">
              <w:rPr>
                <w:szCs w:val="24"/>
                <w:lang w:val="en-GB"/>
              </w:rPr>
              <w:t xml:space="preserve">  </w:t>
            </w:r>
            <w:r w:rsidRPr="007E4495">
              <w:rPr>
                <w:szCs w:val="24"/>
              </w:rPr>
              <w:t>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SKS „Orlik” (boks)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4.000</w:t>
            </w:r>
          </w:p>
        </w:tc>
      </w:tr>
      <w:tr w:rsidR="00BB7FB0" w:rsidRPr="008861B6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8861B6" w:rsidRDefault="00BB7FB0" w:rsidP="00312474">
            <w:pPr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>RAZEM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8861B6" w:rsidRDefault="00BB7FB0" w:rsidP="00312474">
            <w:pPr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 xml:space="preserve">                     293.000</w:t>
            </w:r>
          </w:p>
        </w:tc>
      </w:tr>
    </w:tbl>
    <w:p w:rsidR="00BB7FB0" w:rsidRPr="007E4495" w:rsidRDefault="00BB7FB0" w:rsidP="00BB7FB0">
      <w:pPr>
        <w:pStyle w:val="Tytu"/>
        <w:jc w:val="left"/>
        <w:rPr>
          <w:b w:val="0"/>
          <w:szCs w:val="24"/>
        </w:rPr>
      </w:pPr>
    </w:p>
    <w:p w:rsidR="00A9395C" w:rsidRDefault="00A9395C" w:rsidP="00A9395C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lastRenderedPageBreak/>
        <w:t xml:space="preserve">Uzasadnienie określające przyczyny wyboru ofert do realizacji zadań publicznych oraz przyczyny odrzucenia ofert zawiera protokół Komisji Konkursowej. </w:t>
      </w:r>
    </w:p>
    <w:p w:rsidR="00A9395C" w:rsidRDefault="00A9395C" w:rsidP="00A9395C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Wykonanie Zarządzenia powierzam Beacie Zatoń – Kowalczyk - Kierownikowi Biura Promocji, Kultury, Sportu i Turystyki.</w:t>
      </w:r>
    </w:p>
    <w:p w:rsidR="00A9395C" w:rsidRDefault="00A9395C" w:rsidP="00A9395C">
      <w:pPr>
        <w:jc w:val="center"/>
        <w:rPr>
          <w:b/>
          <w:color w:val="000000"/>
          <w:szCs w:val="24"/>
        </w:rPr>
      </w:pPr>
    </w:p>
    <w:p w:rsidR="00A9395C" w:rsidRDefault="00A9395C" w:rsidP="00A9395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</w:t>
      </w:r>
    </w:p>
    <w:p w:rsidR="00A9395C" w:rsidRDefault="00A9395C" w:rsidP="00A9395C">
      <w:pPr>
        <w:rPr>
          <w:color w:val="000000"/>
          <w:szCs w:val="24"/>
        </w:rPr>
      </w:pPr>
      <w:r>
        <w:rPr>
          <w:color w:val="000000"/>
          <w:szCs w:val="24"/>
        </w:rPr>
        <w:t>Zarządzenie wchodzi w życie z dniem podpisania.</w:t>
      </w:r>
    </w:p>
    <w:p w:rsidR="00A9395C" w:rsidRDefault="00A9395C" w:rsidP="00A9395C">
      <w:pPr>
        <w:rPr>
          <w:color w:val="000000"/>
          <w:szCs w:val="24"/>
        </w:rPr>
      </w:pPr>
    </w:p>
    <w:p w:rsidR="00A062D1" w:rsidRDefault="00A062D1" w:rsidP="00A9395C">
      <w:pPr>
        <w:rPr>
          <w:color w:val="000000"/>
          <w:szCs w:val="24"/>
        </w:rPr>
      </w:pPr>
    </w:p>
    <w:p w:rsidR="00276893" w:rsidRDefault="00A062D1" w:rsidP="00A062D1">
      <w:pPr>
        <w:ind w:left="5664"/>
      </w:pPr>
      <w:r>
        <w:rPr>
          <w:sz w:val="26"/>
          <w:szCs w:val="26"/>
        </w:rPr>
        <w:t xml:space="preserve">     </w:t>
      </w:r>
      <w:r w:rsidRPr="00AA469C">
        <w:rPr>
          <w:sz w:val="26"/>
          <w:szCs w:val="26"/>
        </w:rPr>
        <w:t xml:space="preserve">Burmistrz </w:t>
      </w:r>
      <w:r>
        <w:rPr>
          <w:sz w:val="26"/>
          <w:szCs w:val="26"/>
        </w:rPr>
        <w:t>Brzegu</w:t>
      </w:r>
      <w:r w:rsidRPr="00AA469C">
        <w:rPr>
          <w:i/>
          <w:sz w:val="26"/>
          <w:szCs w:val="26"/>
        </w:rPr>
        <w:t xml:space="preserve">                                                                           </w:t>
      </w:r>
      <w:r>
        <w:rPr>
          <w:i/>
          <w:sz w:val="26"/>
          <w:szCs w:val="26"/>
        </w:rPr>
        <w:t xml:space="preserve"> </w:t>
      </w:r>
      <w:r w:rsidRPr="00AA469C">
        <w:rPr>
          <w:i/>
          <w:sz w:val="26"/>
          <w:szCs w:val="26"/>
        </w:rPr>
        <w:t xml:space="preserve">(-) Wojciech Huczyński                                               </w:t>
      </w:r>
    </w:p>
    <w:sectPr w:rsidR="0027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C"/>
    <w:rsid w:val="00276893"/>
    <w:rsid w:val="004275E5"/>
    <w:rsid w:val="0054703F"/>
    <w:rsid w:val="006C3DC3"/>
    <w:rsid w:val="00A062D1"/>
    <w:rsid w:val="00A9395C"/>
    <w:rsid w:val="00B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7FB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B7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7FB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B7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jchmielewska</cp:lastModifiedBy>
  <cp:revision>4</cp:revision>
  <cp:lastPrinted>2014-03-19T07:43:00Z</cp:lastPrinted>
  <dcterms:created xsi:type="dcterms:W3CDTF">2014-03-19T07:23:00Z</dcterms:created>
  <dcterms:modified xsi:type="dcterms:W3CDTF">2014-03-21T07:46:00Z</dcterms:modified>
</cp:coreProperties>
</file>