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0F" w:rsidRDefault="00B54FCF" w:rsidP="00546A0F">
      <w:pPr>
        <w:jc w:val="right"/>
        <w:rPr>
          <w:rFonts w:ascii="Verdana" w:hAnsi="Verdana"/>
          <w:i/>
          <w:sz w:val="12"/>
          <w:szCs w:val="12"/>
        </w:rPr>
      </w:pPr>
      <w:bookmarkStart w:id="0" w:name="_GoBack"/>
      <w:bookmarkEnd w:id="0"/>
      <w:r>
        <w:rPr>
          <w:rFonts w:ascii="Verdana" w:hAnsi="Verdana"/>
          <w:i/>
          <w:sz w:val="12"/>
          <w:szCs w:val="12"/>
        </w:rPr>
        <w:t xml:space="preserve">Oferta nr 1 do ogłoszenia </w:t>
      </w:r>
    </w:p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03"/>
      </w:tblGrid>
      <w:tr w:rsidR="00546A0F" w:rsidTr="0080607F">
        <w:trPr>
          <w:trHeight w:val="1833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A0F" w:rsidRDefault="00546A0F" w:rsidP="0080607F">
            <w:pPr>
              <w:jc w:val="both"/>
              <w:rPr>
                <w:rFonts w:ascii="Calibri" w:hAnsi="Calibri"/>
                <w:b/>
                <w:i/>
                <w:sz w:val="12"/>
                <w:szCs w:val="12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Data wpływu</w:t>
            </w:r>
            <w:r>
              <w:rPr>
                <w:rFonts w:ascii="Calibri" w:hAnsi="Calibri"/>
                <w:b/>
                <w:i/>
                <w:sz w:val="12"/>
                <w:szCs w:val="12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i/>
                <w:sz w:val="12"/>
                <w:szCs w:val="12"/>
              </w:rPr>
            </w:pPr>
          </w:p>
        </w:tc>
      </w:tr>
    </w:tbl>
    <w:p w:rsidR="00546A0F" w:rsidRDefault="00635A91" w:rsidP="00546A0F">
      <w:pPr>
        <w:spacing w:before="240"/>
        <w:jc w:val="center"/>
        <w:rPr>
          <w:rFonts w:ascii="Calibri" w:eastAsia="Arial" w:hAnsi="Calibri" w:cs="Calibri"/>
          <w:b/>
        </w:rPr>
      </w:pPr>
      <w:r w:rsidRPr="00C666EE">
        <w:rPr>
          <w:rFonts w:ascii="Calibri" w:eastAsia="Arial" w:hAnsi="Calibri" w:cs="Calibri"/>
        </w:rPr>
        <w:t>AKT</w:t>
      </w:r>
      <w:r w:rsidR="00F648DD" w:rsidRPr="00C666EE">
        <w:rPr>
          <w:rFonts w:ascii="Calibri" w:eastAsia="Arial" w:hAnsi="Calibri" w:cs="Calibri"/>
        </w:rPr>
        <w:t>UA</w:t>
      </w:r>
      <w:r w:rsidRPr="00C666EE">
        <w:rPr>
          <w:rFonts w:ascii="Calibri" w:eastAsia="Arial" w:hAnsi="Calibri" w:cs="Calibri"/>
        </w:rPr>
        <w:t>LIZACJA  /</w:t>
      </w:r>
      <w:r w:rsidR="00546A0F" w:rsidRPr="00C666EE">
        <w:rPr>
          <w:rFonts w:ascii="Calibri" w:eastAsia="Arial" w:hAnsi="Calibri" w:cs="Calibri"/>
          <w:b/>
          <w:u w:val="single"/>
        </w:rPr>
        <w:t>OFERTA REALIZACJI ZADANIA PUBLICZNEGO</w:t>
      </w:r>
      <w:r w:rsidR="00546A0F">
        <w:rPr>
          <w:rFonts w:ascii="Calibri" w:eastAsia="Arial" w:hAnsi="Calibri" w:cs="Calibri"/>
          <w:b/>
        </w:rPr>
        <w:t xml:space="preserve"> </w:t>
      </w:r>
    </w:p>
    <w:p w:rsidR="00546A0F" w:rsidRDefault="00546A0F" w:rsidP="00546A0F">
      <w:pPr>
        <w:spacing w:before="240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  <w:i/>
          <w:iCs/>
          <w:color w:val="0000FF"/>
          <w:sz w:val="18"/>
          <w:szCs w:val="18"/>
          <w:u w:val="single"/>
        </w:rPr>
        <w:t>POUCZENIE co do sposobu wypełniania oferty:</w:t>
      </w:r>
    </w:p>
    <w:p w:rsidR="00546A0F" w:rsidRDefault="00546A0F" w:rsidP="00546A0F">
      <w:pPr>
        <w:numPr>
          <w:ilvl w:val="0"/>
          <w:numId w:val="4"/>
        </w:numPr>
        <w:suppressAutoHyphens/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</w:pPr>
      <w:r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546A0F" w:rsidRDefault="00546A0F" w:rsidP="00546A0F">
      <w:pPr>
        <w:numPr>
          <w:ilvl w:val="0"/>
          <w:numId w:val="4"/>
        </w:numPr>
        <w:suppressAutoHyphens/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</w:pPr>
      <w:r>
        <w:rPr>
          <w:rFonts w:ascii="Calibri" w:eastAsia="Arial" w:hAnsi="Calibri" w:cs="Calibri"/>
          <w:bCs/>
          <w:i/>
          <w:iCs/>
          <w:color w:val="0000FF"/>
          <w:sz w:val="18"/>
          <w:szCs w:val="18"/>
        </w:rPr>
        <w:t>W przypadku pól, które nie dotyczą danej oferty, należy wpisać „nie dotyczy” lub przekreślić pole ( z wyjątkiem pkt. IV blok A).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>I. Podstawowe informacje o złożonej ofercie.</w:t>
      </w:r>
    </w:p>
    <w:p w:rsidR="00546A0F" w:rsidRDefault="00546A0F" w:rsidP="00546A0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4678"/>
        <w:gridCol w:w="1701"/>
      </w:tblGrid>
      <w:tr w:rsidR="00546A0F" w:rsidTr="0080607F">
        <w:trPr>
          <w:trHeight w:val="379"/>
        </w:trPr>
        <w:tc>
          <w:tcPr>
            <w:tcW w:w="4395" w:type="dxa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1. Organ administracji publicznej, do którego jest adresowana oferta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46A0F" w:rsidRDefault="006D3C46" w:rsidP="0080607F">
            <w:pPr>
              <w:jc w:val="center"/>
              <w:rPr>
                <w:rFonts w:ascii="Calibri" w:eastAsia="Arial" w:hAnsi="Calibri"/>
                <w:b/>
                <w:bCs/>
                <w:sz w:val="22"/>
              </w:rPr>
            </w:pPr>
            <w:r>
              <w:rPr>
                <w:rFonts w:ascii="Calibri" w:eastAsia="Arial" w:hAnsi="Calibri"/>
                <w:b/>
                <w:bCs/>
                <w:sz w:val="22"/>
              </w:rPr>
              <w:t>Burmistrz Br</w:t>
            </w:r>
            <w:r w:rsidR="00635A91">
              <w:rPr>
                <w:rFonts w:ascii="Calibri" w:eastAsia="Arial" w:hAnsi="Calibri"/>
                <w:b/>
                <w:bCs/>
                <w:sz w:val="22"/>
              </w:rPr>
              <w:t>z</w:t>
            </w:r>
            <w:r>
              <w:rPr>
                <w:rFonts w:ascii="Calibri" w:eastAsia="Arial" w:hAnsi="Calibri"/>
                <w:b/>
                <w:bCs/>
                <w:sz w:val="22"/>
              </w:rPr>
              <w:t>egu</w:t>
            </w:r>
          </w:p>
        </w:tc>
      </w:tr>
      <w:tr w:rsidR="00546A0F" w:rsidTr="0080607F">
        <w:trPr>
          <w:trHeight w:val="377"/>
        </w:trPr>
        <w:tc>
          <w:tcPr>
            <w:tcW w:w="4395" w:type="dxa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color w:val="auto"/>
                <w:sz w:val="22"/>
                <w:szCs w:val="22"/>
              </w:rPr>
              <w:t>2. Rodzaj zadania publicznego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46A0F" w:rsidRDefault="00546A0F" w:rsidP="0080607F">
            <w:pPr>
              <w:jc w:val="center"/>
              <w:rPr>
                <w:rFonts w:ascii="Calibri" w:eastAsia="Arial" w:hAnsi="Calibri"/>
                <w:b/>
                <w:bCs/>
                <w:sz w:val="22"/>
              </w:rPr>
            </w:pPr>
            <w:r>
              <w:rPr>
                <w:rFonts w:ascii="Calibri" w:eastAsia="Arial" w:hAnsi="Calibri"/>
                <w:b/>
                <w:bCs/>
                <w:sz w:val="22"/>
              </w:rPr>
              <w:t>Wsparcie</w:t>
            </w:r>
          </w:p>
        </w:tc>
      </w:tr>
      <w:tr w:rsidR="00546A0F" w:rsidTr="0080607F">
        <w:trPr>
          <w:trHeight w:val="377"/>
        </w:trPr>
        <w:tc>
          <w:tcPr>
            <w:tcW w:w="4395" w:type="dxa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3. Tytuł zadania publicznego</w:t>
            </w:r>
          </w:p>
        </w:tc>
        <w:tc>
          <w:tcPr>
            <w:tcW w:w="6379" w:type="dxa"/>
            <w:gridSpan w:val="2"/>
            <w:shd w:val="clear" w:color="auto" w:fill="FFFFFF"/>
          </w:tcPr>
          <w:p w:rsidR="00546A0F" w:rsidRDefault="00546A0F" w:rsidP="0080607F">
            <w:pPr>
              <w:jc w:val="center"/>
              <w:rPr>
                <w:rFonts w:ascii="Calibri" w:eastAsia="Arial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 xml:space="preserve">„Organizacja </w:t>
            </w:r>
            <w:r w:rsidR="001F6930"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 xml:space="preserve">i zapewnienie </w:t>
            </w:r>
            <w:r>
              <w:rPr>
                <w:rFonts w:ascii="Calibri" w:eastAsia="Arial" w:hAnsi="Calibri" w:cs="Calibri"/>
                <w:b/>
                <w:bCs/>
                <w:sz w:val="22"/>
                <w:szCs w:val="20"/>
              </w:rPr>
              <w:t>opieki nad dziećmi w wieku do lat 3 sprawowanej w formie żłobka”</w:t>
            </w:r>
          </w:p>
        </w:tc>
      </w:tr>
      <w:tr w:rsidR="00546A0F" w:rsidTr="0080607F">
        <w:trPr>
          <w:cantSplit/>
          <w:trHeight w:val="174"/>
        </w:trPr>
        <w:tc>
          <w:tcPr>
            <w:tcW w:w="4395" w:type="dxa"/>
            <w:vMerge w:val="restart"/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hAnsi="Calibri"/>
                <w:i/>
                <w:iCs/>
                <w:color w:val="0000FF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4. Termin realizacji zadania publicznego</w:t>
            </w:r>
          </w:p>
          <w:p w:rsidR="00546A0F" w:rsidRDefault="00546A0F" w:rsidP="0080607F">
            <w:pPr>
              <w:rPr>
                <w:rFonts w:ascii="Calibri" w:eastAsia="Arial" w:hAnsi="Calibri" w:cs="Calibri"/>
                <w:b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Wpisując termin rozpoczęcia i zakończenia realizacji zadania należy zwrócić uwagę, że termin powinien być spójny z harmonogramem i  kosztorysem oferty i mieścić się w terminie określonym w ogłoszeniu konkursowym.</w:t>
            </w:r>
          </w:p>
        </w:tc>
        <w:tc>
          <w:tcPr>
            <w:tcW w:w="4678" w:type="dxa"/>
            <w:shd w:val="clear" w:color="auto" w:fill="E0E0E0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i/>
                <w:iCs/>
                <w:color w:val="0000FF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Data rozpoczęcia realizacji zadania</w:t>
            </w:r>
            <w:r>
              <w:rPr>
                <w:rFonts w:ascii="Calibri" w:eastAsia="Arial" w:hAnsi="Calibri" w:cs="Calibri"/>
                <w:b/>
                <w:i/>
                <w:iCs/>
                <w:color w:val="0000FF"/>
                <w:sz w:val="20"/>
                <w:szCs w:val="20"/>
              </w:rPr>
              <w:t xml:space="preserve">  </w:t>
            </w:r>
          </w:p>
          <w:p w:rsidR="001F6930" w:rsidRDefault="001F6930" w:rsidP="0080607F">
            <w:pPr>
              <w:rPr>
                <w:rFonts w:ascii="Calibri" w:eastAsia="Arial" w:hAnsi="Calibri" w:cs="Calibri"/>
                <w:b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546A0F" w:rsidRDefault="00546A0F" w:rsidP="0080607F">
            <w:pPr>
              <w:rPr>
                <w:rFonts w:ascii="Calibri" w:eastAsia="Arial" w:hAnsi="Calibri" w:cs="Calibri"/>
                <w:i/>
                <w:iCs/>
                <w:color w:val="0000FF"/>
                <w:sz w:val="1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6"/>
                <w:szCs w:val="16"/>
              </w:rPr>
              <w:t xml:space="preserve"> </w:t>
            </w:r>
          </w:p>
        </w:tc>
      </w:tr>
      <w:tr w:rsidR="00546A0F" w:rsidTr="0080607F">
        <w:trPr>
          <w:cantSplit/>
          <w:trHeight w:val="173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Data zakończenia realizacji zadania </w:t>
            </w:r>
          </w:p>
          <w:p w:rsidR="00635A21" w:rsidRDefault="00635A21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546A0F" w:rsidRPr="006969BE" w:rsidRDefault="00546A0F" w:rsidP="0080607F">
            <w:pPr>
              <w:rPr>
                <w:rFonts w:ascii="Calibri" w:eastAsia="Arial" w:hAnsi="Calibri" w:cs="Calibri"/>
              </w:rPr>
            </w:pPr>
          </w:p>
        </w:tc>
      </w:tr>
    </w:tbl>
    <w:p w:rsidR="00546A0F" w:rsidRDefault="00546A0F" w:rsidP="00546A0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 xml:space="preserve">II. Dane Oferenta </w:t>
      </w: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29"/>
        <w:gridCol w:w="1955"/>
        <w:gridCol w:w="29"/>
        <w:gridCol w:w="5358"/>
      </w:tblGrid>
      <w:tr w:rsidR="00546A0F" w:rsidTr="0080607F">
        <w:trPr>
          <w:trHeight w:val="543"/>
        </w:trPr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Nazwa Oferenta, numer w Krajowym Rejestrze Sądowym lub innej ewidencji, adres siedziby lub adres do korespondencji.</w:t>
            </w:r>
          </w:p>
          <w:p w:rsidR="00546A0F" w:rsidRDefault="00546A0F" w:rsidP="0080607F">
            <w:pPr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pStyle w:val="Nagwek2"/>
              <w:rPr>
                <w:rFonts w:ascii="Calibri" w:hAnsi="Calibri"/>
                <w:i w:val="0"/>
                <w:iCs w:val="0"/>
                <w:sz w:val="20"/>
                <w:szCs w:val="16"/>
              </w:rPr>
            </w:pPr>
            <w:r>
              <w:rPr>
                <w:rFonts w:ascii="Calibri" w:hAnsi="Calibri"/>
                <w:i w:val="0"/>
                <w:iCs w:val="0"/>
                <w:sz w:val="20"/>
                <w:szCs w:val="16"/>
              </w:rPr>
              <w:t xml:space="preserve">1) Pełna nazwa </w:t>
            </w:r>
            <w:r>
              <w:rPr>
                <w:rFonts w:ascii="Calibri" w:hAnsi="Calibri"/>
                <w:i w:val="0"/>
                <w:iCs w:val="0"/>
                <w:sz w:val="20"/>
                <w:szCs w:val="16"/>
                <w:u w:val="single"/>
              </w:rPr>
              <w:t>Oferenta</w:t>
            </w:r>
            <w:r>
              <w:rPr>
                <w:rFonts w:ascii="Calibri" w:hAnsi="Calibri"/>
                <w:i w:val="0"/>
                <w:iCs w:val="0"/>
                <w:sz w:val="20"/>
                <w:szCs w:val="16"/>
              </w:rPr>
              <w:t>:</w:t>
            </w:r>
          </w:p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Uwaga: N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 xml:space="preserve">azwa Oferenta musi być zgodna z nazwą wskazaną w KRS/innej ewidencji. 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 xml:space="preserve">2) Forma prawna: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(Objaśnienie: </w:t>
            </w:r>
            <w:r>
              <w:rPr>
                <w:rFonts w:ascii="Calibri" w:hAnsi="Calibri" w:cs="Arial"/>
                <w:i/>
                <w:iCs/>
                <w:color w:val="0000FF"/>
                <w:sz w:val="12"/>
                <w:szCs w:val="12"/>
              </w:rPr>
              <w:t>forma prawna oznacza formę działalności podmiotu określoną na podstawie obowiązujących przepisów)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jc w:val="both"/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</w:pPr>
            <w:r>
              <w:rPr>
                <w:rFonts w:ascii="Calibri" w:hAnsi="Calibri"/>
                <w:b/>
                <w:bCs/>
                <w:sz w:val="20"/>
                <w:szCs w:val="16"/>
              </w:rPr>
              <w:t>3) Pełna nazwa rejestru/ewidencji:</w:t>
            </w: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Krajowy Rejestr Sądowy - KRS lub inny rejestr, ewidencja właściwa ze względu na realizację zadania objętego konkursem np. Centralna Ewidencja I  Informacja o Działalności Gospodarczej - CE IDG)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hAnsi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4) Numer zgodnie z KRS/inną ewidencją/ </w:t>
            </w:r>
            <w:bookmarkStart w:id="1" w:name="OLE_LINK38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rejestrem</w:t>
            </w:r>
            <w:bookmarkEnd w:id="1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5) Adres siedziby zgodny z</w:t>
            </w:r>
            <w:bookmarkStart w:id="2" w:name="OLE_LINK34"/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 KRS/inną ewidencją/ rejestrem: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(kod pocztowy, miejscowość, ulica, numer domu, numer lokalu )</w:t>
            </w:r>
            <w:bookmarkEnd w:id="2"/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6) Adres do korespondencji:</w:t>
            </w:r>
          </w:p>
          <w:p w:rsidR="00546A0F" w:rsidRDefault="00546A0F" w:rsidP="0080607F">
            <w:pPr>
              <w:jc w:val="both"/>
              <w:rPr>
                <w:rFonts w:ascii="Calibri" w:hAnsi="Calibri"/>
                <w:b/>
                <w:bCs/>
                <w:color w:val="auto"/>
                <w:sz w:val="12"/>
                <w:szCs w:val="12"/>
              </w:rPr>
            </w:pPr>
            <w:bookmarkStart w:id="3" w:name="OLE_LINK29"/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(jeśli jest inny niż adres siedziby)</w:t>
            </w:r>
            <w:bookmarkEnd w:id="3"/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717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7) Numer NIP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717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lastRenderedPageBreak/>
              <w:t>8) Numer Regon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76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spacing w:before="120"/>
              <w:rPr>
                <w:i/>
                <w:iCs/>
                <w:sz w:val="20"/>
                <w:szCs w:val="16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9) Przedmiot działalności  zgodny z wpisem do właściwego rejestru lub  ewidencji właściwej ze  względu na realizację zadania objętego konkursem</w:t>
            </w:r>
            <w:r>
              <w:rPr>
                <w:i/>
                <w:iCs/>
                <w:sz w:val="20"/>
                <w:szCs w:val="16"/>
              </w:rPr>
              <w:t xml:space="preserve"> </w:t>
            </w:r>
          </w:p>
          <w:p w:rsidR="00546A0F" w:rsidRDefault="00546A0F" w:rsidP="0080607F">
            <w:pPr>
              <w:jc w:val="both"/>
              <w:rPr>
                <w:rFonts w:ascii="Calibri" w:eastAsia="Arial" w:hAnsi="Calibri" w:cs="Calibri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( nr PKD)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spacing w:before="120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993"/>
        </w:trPr>
        <w:tc>
          <w:tcPr>
            <w:tcW w:w="107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jc w:val="both"/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</w:rPr>
              <w:t>2. Inne dodatkowe dane kontaktowe, w tym dane osób upoważnionych do składania wyjaśnień dotyczących oferty</w:t>
            </w:r>
            <w:r>
              <w:rPr>
                <w:rFonts w:ascii="Calibri" w:eastAsia="Arial" w:hAnsi="Calibri" w:cs="Calibri"/>
              </w:rPr>
              <w:t>.</w:t>
            </w:r>
          </w:p>
        </w:tc>
      </w:tr>
      <w:tr w:rsidR="00546A0F" w:rsidTr="0045181C">
        <w:trPr>
          <w:cantSplit/>
          <w:trHeight w:val="464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1) Numer telefonu Oferenta:</w:t>
            </w:r>
          </w:p>
        </w:tc>
        <w:tc>
          <w:tcPr>
            <w:tcW w:w="5358" w:type="dxa"/>
            <w:tcBorders>
              <w:top w:val="single" w:sz="4" w:space="0" w:color="auto"/>
            </w:tcBorders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25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2) Numer faxu Oferenta: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3) Adres e-mail Oferenta: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4) Adres strony internetowej Oferenta: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5) Osoba upoważniona do składania wyjaśnień dotyczących oferty: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 a) Numer telefonu osoby upoważnionej do składania wyjaśnień dotyczących oferty:</w:t>
            </w:r>
          </w:p>
        </w:tc>
        <w:tc>
          <w:tcPr>
            <w:tcW w:w="5358" w:type="dxa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45181C">
        <w:trPr>
          <w:cantSplit/>
          <w:trHeight w:val="531"/>
        </w:trPr>
        <w:tc>
          <w:tcPr>
            <w:tcW w:w="54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 b) Adres e-mail osoby upoważnionej do składania wyjaśnień dotyczących oferty:</w:t>
            </w:r>
          </w:p>
        </w:tc>
        <w:tc>
          <w:tcPr>
            <w:tcW w:w="5358" w:type="dxa"/>
            <w:tcBorders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546A0F" w:rsidTr="0080607F"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 xml:space="preserve">3. </w:t>
            </w:r>
            <w:r>
              <w:rPr>
                <w:rFonts w:ascii="Calibri" w:hAnsi="Calibri" w:cs="Verdana"/>
                <w:b/>
                <w:i w:val="0"/>
                <w:iCs w:val="0"/>
                <w:color w:val="auto"/>
                <w:sz w:val="24"/>
                <w:szCs w:val="24"/>
              </w:rPr>
              <w:t>Jednostka organizacyjna (żłobek), w której bezpośrednio realizowane jest zadanie:</w:t>
            </w:r>
          </w:p>
          <w:p w:rsidR="00546A0F" w:rsidRDefault="00546A0F" w:rsidP="0080607F">
            <w:pPr>
              <w:pStyle w:val="Tekstpodstawowy2"/>
              <w:rPr>
                <w:iCs w:val="0"/>
                <w:sz w:val="12"/>
                <w:szCs w:val="12"/>
              </w:rPr>
            </w:pPr>
            <w:r>
              <w:rPr>
                <w:iCs w:val="0"/>
                <w:sz w:val="12"/>
                <w:szCs w:val="12"/>
              </w:rPr>
              <w:t>(w przypadku oferty dotyczącej więcej niż jednej lokalizacji (więcej niż jednego żłobka) należy wprowadzić dane dotyczące każdego żłobka)</w:t>
            </w:r>
          </w:p>
          <w:p w:rsidR="00546A0F" w:rsidRDefault="00546A0F" w:rsidP="0080607F">
            <w:pPr>
              <w:pStyle w:val="Tekstpodstawowy2"/>
              <w:rPr>
                <w:i w:val="0"/>
                <w:iCs w:val="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 w:val="restart"/>
            <w:shd w:val="clear" w:color="auto" w:fill="D9D9D9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  <w:r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  <w:t>1)</w:t>
            </w: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Nazwa żłobka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zaświadczenia o wpisie do rejestru żłobków i klubów dziecięcych (wraz ze zmianami)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Data wydania zaświadczenia o wpisie do rejestru żłobków i klubów dziecięcych (wraz ze zmianami)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Adres: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(kod pocztowy, miejscowość, ulica, numer domu, numer lokalu )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248"/>
        </w:trPr>
        <w:tc>
          <w:tcPr>
            <w:tcW w:w="425" w:type="dxa"/>
            <w:vMerge w:val="restart"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  <w:r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  <w:t>2)</w:t>
            </w: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Nazwa żłobka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zaświadczenia o wpisie do rejestru żłobków i klubów dziecięcych (wraz ze zmianami)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Data wydania zaświadczenia o wpisie do rejestru żłobków i klubów dziecięcych (wraz ze zmianami)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Numer wpisu w rejestrze żłobków i klubów dziecięcych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Adres: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FF"/>
                <w:sz w:val="10"/>
                <w:szCs w:val="19"/>
              </w:rPr>
              <w:t>(kod pocztowy, miejscowość, ulica, numer domu, numer lokalu )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cantSplit/>
          <w:trHeight w:val="246"/>
        </w:trPr>
        <w:tc>
          <w:tcPr>
            <w:tcW w:w="425" w:type="dxa"/>
            <w:vMerge/>
            <w:shd w:val="clear" w:color="auto" w:fill="D9D9D9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i w:val="0"/>
                <w:iCs w:val="0"/>
                <w:color w:val="auto"/>
                <w:sz w:val="20"/>
              </w:rPr>
            </w:pPr>
          </w:p>
        </w:tc>
        <w:tc>
          <w:tcPr>
            <w:tcW w:w="2978" w:type="dxa"/>
            <w:shd w:val="clear" w:color="auto" w:fill="D9D9D9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Numer telefonu kontaktowego:</w:t>
            </w:r>
          </w:p>
        </w:tc>
        <w:tc>
          <w:tcPr>
            <w:tcW w:w="7371" w:type="dxa"/>
            <w:gridSpan w:val="4"/>
            <w:shd w:val="clear" w:color="auto" w:fill="FFFFFF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80607F">
        <w:trPr>
          <w:trHeight w:val="365"/>
        </w:trPr>
        <w:tc>
          <w:tcPr>
            <w:tcW w:w="10774" w:type="dxa"/>
            <w:gridSpan w:val="6"/>
            <w:shd w:val="clear" w:color="auto" w:fill="E0E0E0"/>
            <w:vAlign w:val="center"/>
          </w:tcPr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4"/>
                <w:szCs w:val="24"/>
              </w:rPr>
              <w:t>4. Rachunek bankowy, na który przekazywane będą środki  finansowe:</w:t>
            </w:r>
          </w:p>
          <w:p w:rsidR="00546A0F" w:rsidRDefault="00546A0F" w:rsidP="0080607F">
            <w:pPr>
              <w:pStyle w:val="Tekstpodstawowy2"/>
              <w:rPr>
                <w:rFonts w:ascii="Calibri" w:eastAsia="Arial" w:hAnsi="Calibri" w:cs="Calibri"/>
                <w:b/>
                <w:i w:val="0"/>
                <w:iCs w:val="0"/>
                <w:color w:val="auto"/>
                <w:sz w:val="20"/>
              </w:rPr>
            </w:pPr>
          </w:p>
        </w:tc>
      </w:tr>
      <w:tr w:rsidR="00546A0F" w:rsidTr="0045181C">
        <w:trPr>
          <w:trHeight w:val="365"/>
        </w:trPr>
        <w:tc>
          <w:tcPr>
            <w:tcW w:w="3432" w:type="dxa"/>
            <w:gridSpan w:val="3"/>
            <w:shd w:val="clear" w:color="auto" w:fill="FFFFFF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Nazwa banku: </w:t>
            </w:r>
          </w:p>
        </w:tc>
        <w:tc>
          <w:tcPr>
            <w:tcW w:w="7342" w:type="dxa"/>
            <w:gridSpan w:val="3"/>
            <w:shd w:val="clear" w:color="auto" w:fill="FFFFFF"/>
          </w:tcPr>
          <w:p w:rsidR="00546A0F" w:rsidRDefault="00546A0F" w:rsidP="00806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Verdana"/>
                <w:color w:val="7030A0"/>
                <w:sz w:val="20"/>
                <w:szCs w:val="20"/>
              </w:rPr>
            </w:pPr>
          </w:p>
        </w:tc>
      </w:tr>
      <w:tr w:rsidR="00546A0F" w:rsidTr="0045181C">
        <w:trPr>
          <w:trHeight w:val="365"/>
        </w:trPr>
        <w:tc>
          <w:tcPr>
            <w:tcW w:w="343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pStyle w:val="Nagwek9"/>
            </w:pPr>
            <w:r>
              <w:t>Numer rachunku bankowego:</w:t>
            </w:r>
          </w:p>
        </w:tc>
        <w:tc>
          <w:tcPr>
            <w:tcW w:w="734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46A0F" w:rsidRDefault="00546A0F" w:rsidP="0080607F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Calibri" w:hAnsi="Calibri" w:cs="Verdana"/>
                <w:color w:val="7030A0"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vertAlign w:val="superscript"/>
        </w:rPr>
      </w:pPr>
      <w:r>
        <w:rPr>
          <w:rFonts w:ascii="Calibri" w:hAnsi="Calibri" w:cs="Verdana"/>
          <w:b/>
          <w:bCs/>
          <w:color w:val="auto"/>
        </w:rPr>
        <w:t>III. Informacja o sposobie reprezentacji Oferenta wobec organu administracji publicznej, w tym imiona i nazwiska osób upoważnionych do reprezentowania</w:t>
      </w:r>
      <w:r>
        <w:rPr>
          <w:rFonts w:ascii="Calibri" w:hAnsi="Calibri"/>
        </w:rPr>
        <w:t xml:space="preserve"> </w:t>
      </w:r>
      <w:r>
        <w:rPr>
          <w:rFonts w:ascii="Calibri" w:hAnsi="Calibri" w:cs="Verdana"/>
          <w:b/>
          <w:bCs/>
          <w:color w:val="auto"/>
        </w:rPr>
        <w:t>Oferenta wobec organu administracji publicznej, wraz z przytoczeniem podstawy prawnej.</w:t>
      </w: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2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4822"/>
        <w:gridCol w:w="5306"/>
      </w:tblGrid>
      <w:tr w:rsidR="00546A0F" w:rsidTr="0080607F">
        <w:trPr>
          <w:trHeight w:val="694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Podstawa prawna sposobu reprezentacji:</w:t>
            </w:r>
          </w:p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  <w:highlight w:val="cyan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20"/>
              </w:rPr>
              <w:t>(KRS, CEIDG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, pełnomocnictwo ,inna podstawa)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trHeight w:val="693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Sposób reprezentacji:</w:t>
            </w:r>
          </w:p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  <w:highlight w:val="cyan"/>
              </w:rPr>
            </w:pP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(np.: 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„właściciel” /„osoba działająca na podstawie pełnomocnictwa/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„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do reprezentowania Stowarzyszenia na zewnątrz upoważnionych jest co najmniej dwóch członków Zarządu działających łącznie”/,etc. 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strike/>
                <w:color w:val="FF0000"/>
                <w:sz w:val="20"/>
                <w:szCs w:val="20"/>
              </w:rPr>
            </w:pPr>
          </w:p>
        </w:tc>
      </w:tr>
      <w:tr w:rsidR="00546A0F" w:rsidTr="0080607F">
        <w:trPr>
          <w:cantSplit/>
          <w:trHeight w:val="430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Dane osób upoważnionych do reprezentacji:</w:t>
            </w:r>
          </w:p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</w:pP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(należy podać informacje o wszystkich osobach upoważnionych do reprezentowania Oferenta)</w:t>
            </w: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Właściciel/  Współwłaściciel/ Pełnomocnik/ Stanowisko</w:t>
            </w: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  <w:tr w:rsidR="00546A0F" w:rsidTr="0080607F">
        <w:trPr>
          <w:trHeight w:val="342"/>
        </w:trPr>
        <w:tc>
          <w:tcPr>
            <w:tcW w:w="2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 w:cs="Verdana"/>
                <w:color w:val="0000FF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6A0F" w:rsidRDefault="00546A0F" w:rsidP="0080607F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FF"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</w:rPr>
      </w:pPr>
      <w:r>
        <w:rPr>
          <w:rFonts w:ascii="Calibri" w:hAnsi="Calibri" w:cs="Verdana"/>
          <w:b/>
          <w:bCs/>
          <w:color w:val="auto"/>
        </w:rPr>
        <w:t>IV.</w:t>
      </w:r>
      <w:r>
        <w:rPr>
          <w:rFonts w:ascii="Calibri" w:hAnsi="Calibri" w:cs="Verdana"/>
          <w:b/>
          <w:bCs/>
          <w:color w:val="auto"/>
        </w:rPr>
        <w:tab/>
        <w:t>Szczegółowy zakres rzeczowy zadania publicznego.</w:t>
      </w:r>
    </w:p>
    <w:p w:rsidR="00546A0F" w:rsidRDefault="00546A0F" w:rsidP="00546A0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72" w:type="pct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05"/>
        <w:gridCol w:w="3780"/>
        <w:gridCol w:w="1840"/>
        <w:gridCol w:w="1986"/>
      </w:tblGrid>
      <w:tr w:rsidR="00546A0F" w:rsidTr="00DC67F3">
        <w:trPr>
          <w:cantSplit/>
          <w:trHeight w:val="295"/>
        </w:trPr>
        <w:tc>
          <w:tcPr>
            <w:tcW w:w="5000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Cs w:val="20"/>
              </w:rPr>
            </w:pPr>
          </w:p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Cs w:val="20"/>
              </w:rPr>
              <w:t xml:space="preserve">Blok A: </w:t>
            </w:r>
          </w:p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</w:rPr>
            </w:pPr>
          </w:p>
        </w:tc>
      </w:tr>
      <w:tr w:rsidR="00546A0F" w:rsidTr="00DC67F3">
        <w:trPr>
          <w:cantSplit/>
          <w:trHeight w:val="295"/>
        </w:trPr>
        <w:tc>
          <w:tcPr>
            <w:tcW w:w="5000" w:type="pct"/>
            <w:gridSpan w:val="4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427157" w:rsidP="00427157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color w:val="auto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color w:val="auto"/>
              </w:rPr>
              <w:t xml:space="preserve">Żłobek </w:t>
            </w:r>
          </w:p>
        </w:tc>
      </w:tr>
      <w:tr w:rsidR="00546A0F" w:rsidTr="003651BD">
        <w:trPr>
          <w:trHeight w:val="547"/>
        </w:trPr>
        <w:tc>
          <w:tcPr>
            <w:tcW w:w="1416" w:type="pct"/>
            <w:tcBorders>
              <w:bottom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Nazwa i adres żłobka</w:t>
            </w:r>
            <w:r>
              <w:rPr>
                <w:rFonts w:ascii="Calibri" w:eastAsia="Arial" w:hAnsi="Calibri" w:cs="Calibri"/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584" w:type="pct"/>
            <w:gridSpan w:val="3"/>
            <w:tcBorders>
              <w:bottom w:val="single" w:sz="8" w:space="0" w:color="000000"/>
            </w:tcBorders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546A0F" w:rsidTr="00100512">
        <w:trPr>
          <w:trHeight w:val="375"/>
        </w:trPr>
        <w:tc>
          <w:tcPr>
            <w:tcW w:w="3197" w:type="pct"/>
            <w:gridSpan w:val="2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2.  Zakres sprawowanej opieki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6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a) </w:t>
            </w:r>
            <w:r>
              <w:rPr>
                <w:rFonts w:ascii="Calibri" w:hAnsi="Calibri" w:cs="Arial"/>
                <w:bCs/>
                <w:sz w:val="20"/>
                <w:szCs w:val="18"/>
              </w:rPr>
              <w:t>zapewnienie dziecku opieki w warunkach bytowych zbliżonych do warunków</w:t>
            </w:r>
            <w:r>
              <w:rPr>
                <w:rFonts w:ascii="Calibri" w:hAnsi="Calibri" w:cs="Arial"/>
                <w:sz w:val="20"/>
                <w:szCs w:val="18"/>
              </w:rPr>
              <w:t xml:space="preserve"> </w:t>
            </w:r>
            <w:r>
              <w:rPr>
                <w:rFonts w:ascii="Calibri" w:hAnsi="Calibri" w:cs="Arial"/>
                <w:sz w:val="20"/>
                <w:szCs w:val="18"/>
              </w:rPr>
              <w:br/>
              <w:t>domowych</w:t>
            </w:r>
            <w:r w:rsidR="00100512">
              <w:rPr>
                <w:rFonts w:ascii="Calibri" w:hAnsi="Calibri" w:cs="Arial"/>
                <w:sz w:val="20"/>
                <w:szCs w:val="18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b) </w:t>
            </w:r>
            <w:r>
              <w:rPr>
                <w:rFonts w:ascii="Calibri" w:hAnsi="Calibri" w:cs="Arial"/>
                <w:sz w:val="20"/>
                <w:szCs w:val="18"/>
              </w:rPr>
              <w:t>zagwarantowanie dziecku właściwej opieki pielęgnacyjnej i edukacyjnej poprzez prowadzenie zajęć zabawowych z elementami edukacji, z uwzględnieniem indywidualn</w:t>
            </w:r>
            <w:r>
              <w:rPr>
                <w:rFonts w:ascii="Calibri" w:hAnsi="Calibri"/>
                <w:sz w:val="20"/>
                <w:szCs w:val="18"/>
              </w:rPr>
              <w:t>ych potrzeb dziecka</w:t>
            </w:r>
            <w:r w:rsidR="00100512">
              <w:rPr>
                <w:rFonts w:ascii="Calibri" w:hAnsi="Calibri"/>
                <w:sz w:val="20"/>
                <w:szCs w:val="18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c) </w:t>
            </w:r>
            <w:r>
              <w:rPr>
                <w:rFonts w:ascii="Calibri" w:hAnsi="Calibri"/>
                <w:sz w:val="20"/>
                <w:szCs w:val="18"/>
              </w:rPr>
              <w:t>prowadzenie zajęć opiekuńczo – wychowawczych i edukacyjnych, uwzględniających rozwój psychomotoryczny dziecka, właściwych do wieku dziecka, według  opracowanego programu zajęć odpowiednio dla różnych grup wiekowych</w:t>
            </w:r>
            <w:r w:rsidR="00100512">
              <w:rPr>
                <w:rFonts w:ascii="Calibri" w:hAnsi="Calibri"/>
                <w:sz w:val="20"/>
                <w:szCs w:val="18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d) </w:t>
            </w:r>
            <w:r w:rsidR="001F6930">
              <w:rPr>
                <w:rFonts w:ascii="Calibri" w:hAnsi="Calibri"/>
                <w:sz w:val="20"/>
                <w:szCs w:val="18"/>
              </w:rPr>
              <w:t>współpraca</w:t>
            </w:r>
            <w:r>
              <w:rPr>
                <w:rFonts w:ascii="Calibri" w:hAnsi="Calibri"/>
                <w:sz w:val="20"/>
                <w:szCs w:val="18"/>
              </w:rPr>
              <w:t xml:space="preserve"> z rodzicami/opiekunami prawnymi dziecka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e) </w:t>
            </w:r>
            <w:r>
              <w:rPr>
                <w:rFonts w:ascii="Calibri" w:hAnsi="Calibri"/>
                <w:sz w:val="20"/>
                <w:szCs w:val="18"/>
              </w:rPr>
              <w:t>zapewnienie dzieciom wyżywienia</w:t>
            </w:r>
            <w:r w:rsidR="00F30C28">
              <w:rPr>
                <w:rFonts w:ascii="Calibri" w:hAnsi="Calibri"/>
                <w:sz w:val="20"/>
                <w:szCs w:val="18"/>
              </w:rPr>
              <w:t xml:space="preserve"> zgodnego z wymaganiami dla danej grupy wiekowej, wynikającymi z aktualnych norm żywienia dla populacji polskiej, </w:t>
            </w:r>
            <w:r w:rsidR="00F30C28">
              <w:rPr>
                <w:rFonts w:ascii="Calibri" w:hAnsi="Calibri"/>
                <w:sz w:val="20"/>
                <w:szCs w:val="18"/>
              </w:rPr>
              <w:lastRenderedPageBreak/>
              <w:t xml:space="preserve">opracowanych przez Instytut Żywności i Żywienia im. prof. dra med. Aleksandra Szczygła w Warszawie. 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f) </w:t>
            </w:r>
            <w:r>
              <w:rPr>
                <w:rFonts w:ascii="Calibri" w:hAnsi="Calibri"/>
                <w:sz w:val="20"/>
                <w:szCs w:val="18"/>
              </w:rPr>
              <w:t>zapewnienie dzieciom bezpieczeństwa oraz od</w:t>
            </w:r>
            <w:r w:rsidR="0045181C">
              <w:rPr>
                <w:rFonts w:ascii="Calibri" w:hAnsi="Calibri"/>
                <w:sz w:val="20"/>
                <w:szCs w:val="18"/>
              </w:rPr>
              <w:t>powiednich warunków higieniczno-</w:t>
            </w:r>
            <w:r>
              <w:rPr>
                <w:rFonts w:ascii="Calibri" w:hAnsi="Calibri"/>
                <w:sz w:val="20"/>
                <w:szCs w:val="18"/>
              </w:rPr>
              <w:t>sanitarnych w czasie przebywania w żłobku, zgodnie z obowiązującymi przepisami</w:t>
            </w:r>
            <w:r w:rsidR="00100512">
              <w:rPr>
                <w:rFonts w:ascii="Calibri" w:hAnsi="Calibri"/>
                <w:sz w:val="20"/>
                <w:szCs w:val="18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250"/>
        </w:trPr>
        <w:tc>
          <w:tcPr>
            <w:tcW w:w="3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g) </w:t>
            </w:r>
            <w:r>
              <w:rPr>
                <w:rFonts w:ascii="Calibri" w:hAnsi="Calibri"/>
                <w:sz w:val="20"/>
                <w:szCs w:val="18"/>
              </w:rPr>
              <w:t>zapewnienie dzieciom opieki przez odpowiednią liczbę personelu o kwalifikacjach określonych w ustawie o opiece nad dziećmi do lat 3</w:t>
            </w:r>
            <w:r w:rsidR="00100512">
              <w:rPr>
                <w:rFonts w:ascii="Calibri" w:hAnsi="Calibri"/>
                <w:sz w:val="20"/>
                <w:szCs w:val="18"/>
              </w:rPr>
              <w:t>.</w:t>
            </w:r>
          </w:p>
        </w:tc>
        <w:tc>
          <w:tcPr>
            <w:tcW w:w="867" w:type="pct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cantSplit/>
          <w:trHeight w:val="367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Plac zabaw 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67" w:type="pct"/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36" w:type="pct"/>
            <w:shd w:val="clear" w:color="auto" w:fill="E6E6E6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546A0F" w:rsidTr="00100512">
        <w:trPr>
          <w:cantSplit/>
          <w:trHeight w:val="367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a) Własny</w:t>
            </w:r>
          </w:p>
        </w:tc>
        <w:tc>
          <w:tcPr>
            <w:tcW w:w="867" w:type="pct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546A0F" w:rsidTr="00100512">
        <w:trPr>
          <w:cantSplit/>
          <w:trHeight w:val="367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b) Osiedlowy</w:t>
            </w:r>
          </w:p>
        </w:tc>
        <w:tc>
          <w:tcPr>
            <w:tcW w:w="867" w:type="pct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pStyle w:val="Tematkomentarza"/>
              <w:autoSpaceDE w:val="0"/>
              <w:autoSpaceDN w:val="0"/>
              <w:adjustRightInd w:val="0"/>
              <w:rPr>
                <w:rFonts w:ascii="Calibri" w:eastAsia="Arial" w:hAnsi="Calibri" w:cs="Calibri"/>
                <w:lang w:val="pl-PL" w:eastAsia="pl-PL"/>
              </w:rPr>
            </w:pPr>
          </w:p>
        </w:tc>
      </w:tr>
      <w:tr w:rsidR="00546A0F" w:rsidTr="00100512">
        <w:trPr>
          <w:cantSplit/>
          <w:trHeight w:val="367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       c) Brak</w:t>
            </w:r>
          </w:p>
        </w:tc>
        <w:tc>
          <w:tcPr>
            <w:tcW w:w="867" w:type="pct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trHeight w:val="508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Weranda/Taras </w:t>
            </w:r>
            <w:r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67" w:type="pct"/>
            <w:vAlign w:val="center"/>
          </w:tcPr>
          <w:p w:rsidR="00546A0F" w:rsidRDefault="00546A0F" w:rsidP="0080607F">
            <w:pPr>
              <w:autoSpaceDE w:val="0"/>
              <w:autoSpaceDN w:val="0"/>
              <w:adjustRightInd w:val="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cantSplit/>
          <w:trHeight w:val="443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1F6930" w:rsidP="00374CE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5.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Monitoring </w:t>
            </w:r>
            <w:r w:rsidR="00546A0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zainstalowany w pomieszczeniach żłobka, w których sprawowana jest opieka nad dziećmi w wieku do lat 3 </w:t>
            </w:r>
            <w:r w:rsidR="00546A0F"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 w:rsidR="00546A0F"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67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cantSplit/>
          <w:trHeight w:val="443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1F6930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6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Opieka nad dzieckiem w wieku od ukończenia 20 tygodnia życia </w:t>
            </w:r>
            <w:r w:rsidR="00546A0F">
              <w:rPr>
                <w:rFonts w:ascii="Calibri" w:eastAsia="Arial" w:hAnsi="Calibri" w:cs="Calibri"/>
                <w:b/>
                <w:bCs/>
                <w:color w:val="0000FF"/>
                <w:sz w:val="20"/>
                <w:szCs w:val="20"/>
              </w:rPr>
              <w:t xml:space="preserve">- </w:t>
            </w:r>
            <w:r w:rsidR="00546A0F">
              <w:rPr>
                <w:rFonts w:ascii="Calibri" w:eastAsia="Arial" w:hAnsi="Calibri" w:cs="Calibri"/>
                <w:bCs/>
                <w:i/>
                <w:iCs/>
                <w:color w:val="0000FF"/>
                <w:sz w:val="18"/>
                <w:szCs w:val="18"/>
              </w:rPr>
              <w:t>należy postawić znak „X” przy odpowiedzi prawidłowej; pole odpowiedzi odrzuconej powinno pozostać puste.</w:t>
            </w:r>
          </w:p>
        </w:tc>
        <w:tc>
          <w:tcPr>
            <w:tcW w:w="867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100512">
        <w:trPr>
          <w:cantSplit/>
          <w:trHeight w:val="443"/>
        </w:trPr>
        <w:tc>
          <w:tcPr>
            <w:tcW w:w="3197" w:type="pct"/>
            <w:gridSpan w:val="2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1F6930" w:rsidP="0080607F">
            <w:pPr>
              <w:widowControl w:val="0"/>
              <w:autoSpaceDE w:val="0"/>
              <w:autoSpaceDN w:val="0"/>
              <w:adjustRightInd w:val="0"/>
              <w:ind w:left="251" w:hanging="120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7.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Godziny otwarcia żłobka: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eastAsia="Arial" w:hAnsi="Calibri" w:cs="Calibri"/>
                <w:i/>
                <w:iCs/>
                <w:color w:val="0000FF"/>
                <w:sz w:val="18"/>
                <w:szCs w:val="20"/>
              </w:rPr>
            </w:pPr>
            <w:r>
              <w:rPr>
                <w:rFonts w:ascii="Calibri" w:eastAsia="Arial" w:hAnsi="Calibri" w:cs="Calibri"/>
                <w:i/>
                <w:iCs/>
                <w:color w:val="0000FF"/>
                <w:sz w:val="18"/>
                <w:szCs w:val="20"/>
              </w:rPr>
              <w:t>(od: ..., do: ...)</w:t>
            </w:r>
          </w:p>
        </w:tc>
        <w:tc>
          <w:tcPr>
            <w:tcW w:w="1803" w:type="pct"/>
            <w:gridSpan w:val="2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3651BD">
        <w:trPr>
          <w:cantSplit/>
          <w:trHeight w:val="443"/>
        </w:trPr>
        <w:tc>
          <w:tcPr>
            <w:tcW w:w="4064" w:type="pct"/>
            <w:gridSpan w:val="3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1F6930" w:rsidP="00AD3368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8.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Liczba miejsc w żłobku </w:t>
            </w:r>
            <w:r w:rsidR="00AD336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dla 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dzieci w wieku do lat trzech (ogółem): </w:t>
            </w: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46A0F" w:rsidTr="003651BD">
        <w:trPr>
          <w:cantSplit/>
          <w:trHeight w:val="443"/>
        </w:trPr>
        <w:tc>
          <w:tcPr>
            <w:tcW w:w="4064" w:type="pct"/>
            <w:gridSpan w:val="3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6A0F" w:rsidRDefault="001F6930" w:rsidP="00AD3368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9.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Liczba miejsc w żłobku</w:t>
            </w:r>
            <w:r w:rsidR="00AD336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dla </w:t>
            </w:r>
            <w:r w:rsidR="00546A0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dzieci w wieku do lat trzech, z </w:t>
            </w:r>
            <w:r w:rsidR="00546A0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prze</w:t>
            </w:r>
            <w:r w:rsidR="006D3C46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widywaną dotacją z Gminy Brzeg</w:t>
            </w:r>
            <w:r w:rsidR="00546A0F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 xml:space="preserve">  w okresie realiz</w:t>
            </w:r>
            <w:r w:rsidR="00470ACA"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  <w:t>acji zadania publicznego.</w:t>
            </w:r>
          </w:p>
        </w:tc>
        <w:tc>
          <w:tcPr>
            <w:tcW w:w="936" w:type="pct"/>
            <w:vAlign w:val="center"/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5C14DA" w:rsidTr="003651BD">
        <w:trPr>
          <w:cantSplit/>
          <w:trHeight w:val="443"/>
        </w:trPr>
        <w:tc>
          <w:tcPr>
            <w:tcW w:w="4064" w:type="pct"/>
            <w:gridSpan w:val="3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4DA" w:rsidRDefault="00AD3368" w:rsidP="00AD3368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10</w:t>
            </w:r>
            <w:r w:rsidR="005C14DA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Liczba grup wiekowych </w:t>
            </w:r>
            <w:r w:rsidR="001C2B8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dzieci oraz wiek 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dzieci </w:t>
            </w:r>
            <w:r w:rsidR="003651B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w poszczególnych grupach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6" w:type="pct"/>
            <w:vAlign w:val="center"/>
          </w:tcPr>
          <w:p w:rsidR="005C14DA" w:rsidRDefault="005C14DA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B55971" w:rsidTr="00320CF8">
        <w:trPr>
          <w:cantSplit/>
          <w:trHeight w:val="443"/>
        </w:trPr>
        <w:tc>
          <w:tcPr>
            <w:tcW w:w="5000" w:type="pct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5971" w:rsidRPr="0094618C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94618C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="00AD3368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>11</w:t>
            </w:r>
            <w:r w:rsidRPr="0094618C">
              <w:rPr>
                <w:rFonts w:asciiTheme="minorHAnsi" w:eastAsia="Arial" w:hAnsiTheme="minorHAnsi" w:cstheme="minorHAns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="0094618C" w:rsidRPr="0094618C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de-DE"/>
              </w:rPr>
              <w:t xml:space="preserve">Atrakcyjność </w:t>
            </w:r>
            <w:r w:rsidR="0094618C" w:rsidRPr="0094618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posiadanej bazy lokalowej w tym:  np.: ilość sal, opis szczegółowy sal i pomieszczeń, wyposażenie itp.</w:t>
            </w:r>
          </w:p>
          <w:p w:rsidR="00B55971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Pr="00B55971" w:rsidRDefault="00B55971" w:rsidP="00B559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P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P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5F5031" w:rsidRPr="00B55971" w:rsidRDefault="005F503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  <w:p w:rsidR="00B55971" w:rsidRDefault="00B55971" w:rsidP="0080607F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F5031" w:rsidRDefault="005F5031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5181C" w:rsidRDefault="0045181C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716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882"/>
        <w:gridCol w:w="5076"/>
      </w:tblGrid>
      <w:tr w:rsidR="00546A0F" w:rsidTr="00CC623D">
        <w:trPr>
          <w:trHeight w:val="492"/>
        </w:trPr>
        <w:tc>
          <w:tcPr>
            <w:tcW w:w="10520" w:type="dxa"/>
            <w:gridSpan w:val="3"/>
            <w:shd w:val="clear" w:color="auto" w:fill="D9D9D9"/>
          </w:tcPr>
          <w:p w:rsidR="00546A0F" w:rsidRDefault="00546A0F" w:rsidP="0080607F">
            <w:pPr>
              <w:rPr>
                <w:rFonts w:ascii="Calibri" w:hAnsi="Calibri" w:cs="Calibri"/>
                <w:b/>
                <w:bCs/>
                <w:color w:val="auto"/>
                <w:szCs w:val="20"/>
              </w:rPr>
            </w:pPr>
          </w:p>
          <w:p w:rsidR="00546A0F" w:rsidRDefault="00546A0F" w:rsidP="0080607F">
            <w:pP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  <w:t>Blok B: Harmonogram</w:t>
            </w:r>
          </w:p>
          <w:p w:rsidR="00546A0F" w:rsidRDefault="00546A0F" w:rsidP="0080607F">
            <w:pPr>
              <w:rPr>
                <w:rFonts w:ascii="Calibri" w:hAnsi="Calibri" w:cs="Calibri"/>
                <w:b/>
                <w:bCs/>
                <w:color w:val="auto"/>
                <w:szCs w:val="20"/>
                <w:lang w:val="en-US"/>
              </w:rPr>
            </w:pPr>
          </w:p>
        </w:tc>
      </w:tr>
      <w:tr w:rsidR="00546A0F" w:rsidTr="00F14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1170"/>
        </w:trPr>
        <w:tc>
          <w:tcPr>
            <w:tcW w:w="56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 w:cs="Calibri"/>
                <w:b/>
                <w:color w:val="auto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lang w:val="en-US"/>
              </w:rPr>
              <w:t>Lp.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Planowany termin realizacji </w:t>
            </w:r>
          </w:p>
          <w:p w:rsidR="00546A0F" w:rsidRDefault="00546A0F" w:rsidP="0080607F">
            <w:pPr>
              <w:jc w:val="center"/>
              <w:rPr>
                <w:rFonts w:ascii="Calibri" w:hAnsi="Calibri" w:cs="Calibri"/>
                <w:color w:val="0000FF"/>
                <w:sz w:val="10"/>
                <w:szCs w:val="22"/>
              </w:rPr>
            </w:pPr>
            <w:r>
              <w:rPr>
                <w:rFonts w:ascii="Calibri" w:hAnsi="Calibri" w:cs="Calibri"/>
                <w:color w:val="0000FF"/>
                <w:sz w:val="10"/>
                <w:szCs w:val="22"/>
              </w:rPr>
              <w:t>(od – do)</w:t>
            </w:r>
          </w:p>
        </w:tc>
      </w:tr>
      <w:tr w:rsidR="00546A0F" w:rsidTr="00F14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0E0E0"/>
        </w:tblPrEx>
        <w:trPr>
          <w:trHeight w:val="3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18"/>
              </w:rPr>
              <w:t>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/>
                <w:color w:val="auto"/>
                <w:sz w:val="20"/>
              </w:rPr>
              <w:t xml:space="preserve">Miesiące, w których zapewniona zostanie opieka nad dziećmi w wieku </w:t>
            </w:r>
            <w:r w:rsidR="000522A5">
              <w:rPr>
                <w:rFonts w:ascii="Calibri" w:hAnsi="Calibri"/>
                <w:color w:val="auto"/>
                <w:sz w:val="20"/>
              </w:rPr>
              <w:t>do lat 3 z dotacją Gminy Brzeg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0F" w:rsidRDefault="00546A0F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  <w:p w:rsidR="00CC623D" w:rsidRDefault="00CC623D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  <w:p w:rsidR="00CC623D" w:rsidRDefault="00CC623D" w:rsidP="0080607F">
            <w:pPr>
              <w:rPr>
                <w:rFonts w:ascii="Calibri" w:hAnsi="Calibri" w:cs="Calibri"/>
                <w:color w:val="auto"/>
                <w:sz w:val="20"/>
                <w:szCs w:val="18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CC623D" w:rsidRDefault="00CC623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546A0F" w:rsidTr="0080607F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jc w:val="both"/>
              <w:rPr>
                <w:rFonts w:ascii="Calibri" w:eastAsia="Arial" w:hAnsi="Calibri" w:cs="Calibri"/>
                <w:b/>
                <w:bCs/>
              </w:rPr>
            </w:pPr>
            <w:bookmarkStart w:id="4" w:name="OLE_LINK41"/>
          </w:p>
          <w:p w:rsidR="00546A0F" w:rsidRDefault="00546A0F" w:rsidP="0080607F">
            <w:pPr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BLOK C: </w:t>
            </w:r>
            <w:bookmarkEnd w:id="4"/>
            <w:r>
              <w:rPr>
                <w:rFonts w:ascii="Calibri" w:eastAsia="Arial" w:hAnsi="Calibri" w:cs="Calibri"/>
                <w:b/>
                <w:bCs/>
              </w:rPr>
              <w:t xml:space="preserve">Informacje o wcześniejszej działalności Oferenta w zakresie, którego dotyczy zadanie publiczne, w tym informacje obejmujące dotychczasowe doświadczenia Oferenta w realizacji podobnych zadań publicznych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i/>
                <w:iCs/>
                <w:color w:val="0000FF"/>
                <w:sz w:val="12"/>
                <w:szCs w:val="12"/>
              </w:rPr>
              <w:t>(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Należy podać informacje opisujące doświadczenie w realizacji zadań podobnego typu oraz informacje o doświadczeniu w realizacji zadań publicznych (a więc finansowanych ze źródeł publicznych), które mają podobny charakter do tego, na jakie składana jest oferta. </w:t>
            </w:r>
            <w:r>
              <w:rPr>
                <w:rFonts w:ascii="Calibri" w:hAnsi="Calibri" w:cs="Verdana"/>
                <w:i/>
                <w:iCs/>
                <w:color w:val="0000FF"/>
                <w:sz w:val="12"/>
                <w:szCs w:val="12"/>
              </w:rPr>
              <w:t>Należy podać (skąd? na co? ile?): nazwę organu, nazwę zadania publicznego realizowanego przez Oferenta, termin jego realizacji, krótki opis, koszt całkowity tego zadania, w tym należy wyróżnić kwotę dofinansowania).</w:t>
            </w:r>
          </w:p>
        </w:tc>
      </w:tr>
      <w:tr w:rsidR="00546A0F" w:rsidTr="0080607F">
        <w:trPr>
          <w:trHeight w:val="148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jc w:val="both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</w:tr>
    </w:tbl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546A0F" w:rsidTr="0080607F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Cs w:val="20"/>
              </w:rPr>
            </w:pP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</w:rPr>
            </w:pPr>
            <w:r>
              <w:rPr>
                <w:rFonts w:ascii="Calibri" w:eastAsia="Arial" w:hAnsi="Calibri" w:cs="Calibri"/>
                <w:b/>
                <w:bCs/>
              </w:rPr>
              <w:t xml:space="preserve">BLOK D: </w:t>
            </w:r>
            <w:r>
              <w:rPr>
                <w:rFonts w:ascii="Calibri" w:hAnsi="Calibri" w:cs="Calibri"/>
                <w:b/>
                <w:color w:val="auto"/>
              </w:rPr>
              <w:t xml:space="preserve"> Inne informacje</w:t>
            </w:r>
            <w:r>
              <w:rPr>
                <w:rFonts w:ascii="Calibri" w:eastAsia="Arial" w:hAnsi="Calibri" w:cs="Calibri"/>
                <w:b/>
                <w:bCs/>
              </w:rPr>
              <w:t xml:space="preserve">, które mogą mieć znaczenie przy ocenie oferty, w tym odnoszące się do kalkulacji przewidywanych  kosztów oraz oświadczeń zawartych na końcu oferty </w:t>
            </w:r>
          </w:p>
          <w:p w:rsidR="00546A0F" w:rsidRDefault="00546A0F" w:rsidP="008060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i/>
                <w:iCs/>
                <w:color w:val="0000FF"/>
                <w:sz w:val="12"/>
                <w:szCs w:val="12"/>
              </w:rPr>
            </w:pPr>
            <w:r>
              <w:rPr>
                <w:rStyle w:val="Pogrubienie"/>
                <w:rFonts w:ascii="Calibri" w:hAnsi="Calibri"/>
                <w:b w:val="0"/>
                <w:i/>
                <w:iCs/>
                <w:color w:val="0000FF"/>
                <w:sz w:val="12"/>
                <w:szCs w:val="12"/>
              </w:rPr>
              <w:t>(W tej rubryce</w:t>
            </w:r>
            <w:r>
              <w:rPr>
                <w:rStyle w:val="Pogrubienie"/>
                <w:rFonts w:ascii="Calibri" w:hAnsi="Calibri"/>
                <w:i/>
                <w:iCs/>
                <w:color w:val="0000FF"/>
                <w:sz w:val="12"/>
                <w:szCs w:val="12"/>
              </w:rPr>
              <w:t xml:space="preserve"> </w:t>
            </w:r>
            <w:r>
              <w:rPr>
                <w:rFonts w:ascii="Calibri" w:hAnsi="Calibri"/>
                <w:i/>
                <w:iCs/>
                <w:color w:val="0000FF"/>
                <w:sz w:val="12"/>
                <w:szCs w:val="12"/>
              </w:rPr>
              <w:t>możliwe jest dodatkowe wyjaśnienie spraw finansowych lub merytorycznych, mogących mieć znaczenie przy ocenie oferty. Tu także możliwe jest wyjaśnienie dotyczące oświadczeń składanych przez Oferenta (w przypadku, gdy jest ono niezbędne z punktu widzenia Oferenta lub użyteczne dla zrozumienia jego sytuacji)</w:t>
            </w:r>
            <w:r>
              <w:rPr>
                <w:rFonts w:ascii="Calibri" w:hAnsi="Calibri" w:cs="Calibri"/>
                <w:i/>
                <w:iCs/>
                <w:color w:val="0000FF"/>
                <w:sz w:val="12"/>
                <w:szCs w:val="12"/>
              </w:rPr>
              <w:t>.</w:t>
            </w:r>
          </w:p>
        </w:tc>
      </w:tr>
      <w:tr w:rsidR="00546A0F" w:rsidTr="0080607F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46A0F" w:rsidRDefault="00546A0F" w:rsidP="0080607F">
            <w:pPr>
              <w:jc w:val="both"/>
              <w:rPr>
                <w:rStyle w:val="Pogrubienie"/>
                <w:rFonts w:ascii="Calibri" w:hAnsi="Calibri"/>
                <w:b w:val="0"/>
                <w:color w:val="FF0000"/>
                <w:sz w:val="20"/>
                <w:szCs w:val="20"/>
              </w:rPr>
            </w:pPr>
          </w:p>
          <w:p w:rsidR="000370D0" w:rsidRDefault="000370D0" w:rsidP="0080607F">
            <w:pPr>
              <w:jc w:val="both"/>
              <w:rPr>
                <w:rStyle w:val="Pogrubienie"/>
                <w:rFonts w:ascii="Calibri" w:hAnsi="Calibri"/>
                <w:b w:val="0"/>
                <w:color w:val="FF0000"/>
                <w:sz w:val="20"/>
                <w:szCs w:val="20"/>
              </w:rPr>
            </w:pPr>
          </w:p>
          <w:p w:rsidR="000370D0" w:rsidRDefault="000370D0" w:rsidP="0080607F">
            <w:pPr>
              <w:jc w:val="both"/>
              <w:rPr>
                <w:rStyle w:val="Pogrubienie"/>
                <w:rFonts w:ascii="Calibri" w:hAnsi="Calibri"/>
                <w:b w:val="0"/>
                <w:color w:val="FF0000"/>
                <w:sz w:val="20"/>
                <w:szCs w:val="20"/>
              </w:rPr>
            </w:pPr>
          </w:p>
          <w:p w:rsidR="000370D0" w:rsidRDefault="000370D0" w:rsidP="0080607F">
            <w:pPr>
              <w:jc w:val="both"/>
              <w:rPr>
                <w:rStyle w:val="Pogrubienie"/>
                <w:rFonts w:ascii="Calibri" w:hAnsi="Calibri"/>
                <w:b w:val="0"/>
                <w:color w:val="FF0000"/>
                <w:sz w:val="20"/>
                <w:szCs w:val="20"/>
              </w:rPr>
            </w:pPr>
          </w:p>
          <w:p w:rsidR="00546A0F" w:rsidRDefault="00546A0F" w:rsidP="0080607F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0370D0" w:rsidRDefault="000370D0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</w:p>
    <w:p w:rsidR="00D266BD" w:rsidRDefault="00D266B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</w:p>
    <w:p w:rsidR="00D266BD" w:rsidRDefault="00D266BD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18"/>
        </w:rPr>
      </w:pPr>
      <w:r>
        <w:rPr>
          <w:rFonts w:ascii="Calibri" w:hAnsi="Calibri" w:cs="Verdana"/>
          <w:color w:val="auto"/>
          <w:sz w:val="20"/>
          <w:szCs w:val="18"/>
        </w:rPr>
        <w:t>Oświadczam, że:</w:t>
      </w:r>
    </w:p>
    <w:p w:rsidR="00546A0F" w:rsidRDefault="00546A0F" w:rsidP="00546A0F">
      <w:pPr>
        <w:numPr>
          <w:ilvl w:val="0"/>
          <w:numId w:val="2"/>
        </w:numPr>
        <w:tabs>
          <w:tab w:val="num" w:pos="240"/>
        </w:tabs>
        <w:autoSpaceDE w:val="0"/>
        <w:autoSpaceDN w:val="0"/>
        <w:adjustRightInd w:val="0"/>
        <w:ind w:left="240" w:hanging="24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 xml:space="preserve">Proponowane zadanie publiczne w całości mieści się w zakresie </w:t>
      </w:r>
      <w:r>
        <w:rPr>
          <w:rFonts w:ascii="Calibri" w:hAnsi="Calibri"/>
          <w:i/>
          <w:iCs/>
          <w:color w:val="auto"/>
          <w:sz w:val="20"/>
          <w:szCs w:val="19"/>
        </w:rPr>
        <w:t>działalności</w:t>
      </w:r>
      <w:r>
        <w:rPr>
          <w:rFonts w:ascii="Calibri" w:hAnsi="Calibri"/>
          <w:i/>
          <w:iCs/>
          <w:color w:val="FF0000"/>
          <w:sz w:val="20"/>
          <w:szCs w:val="19"/>
        </w:rPr>
        <w:t xml:space="preserve"> </w:t>
      </w:r>
      <w:r>
        <w:rPr>
          <w:rFonts w:ascii="Calibri" w:hAnsi="Calibri"/>
          <w:i/>
          <w:iCs/>
          <w:sz w:val="20"/>
          <w:szCs w:val="19"/>
        </w:rPr>
        <w:t xml:space="preserve">zarejestrowanej i prowadzonej </w:t>
      </w:r>
      <w:r>
        <w:rPr>
          <w:rFonts w:ascii="Calibri" w:hAnsi="Calibri"/>
          <w:i/>
          <w:iCs/>
          <w:color w:val="auto"/>
          <w:sz w:val="20"/>
          <w:szCs w:val="19"/>
        </w:rPr>
        <w:t>przez</w:t>
      </w:r>
      <w:r>
        <w:rPr>
          <w:rFonts w:ascii="Calibri" w:hAnsi="Calibri"/>
          <w:i/>
          <w:iCs/>
          <w:color w:val="FF0000"/>
          <w:sz w:val="20"/>
          <w:szCs w:val="19"/>
        </w:rPr>
        <w:t xml:space="preserve"> </w:t>
      </w:r>
      <w:r>
        <w:rPr>
          <w:rFonts w:ascii="Calibri" w:hAnsi="Calibri"/>
          <w:i/>
          <w:iCs/>
          <w:sz w:val="20"/>
          <w:szCs w:val="19"/>
        </w:rPr>
        <w:t>Oferenta</w:t>
      </w:r>
      <w:r>
        <w:rPr>
          <w:rFonts w:ascii="Calibri" w:hAnsi="Calibri"/>
          <w:b/>
          <w:bCs/>
          <w:i/>
          <w:iCs/>
          <w:sz w:val="20"/>
          <w:szCs w:val="16"/>
        </w:rPr>
        <w:t>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/>
          <w:i/>
          <w:iCs/>
          <w:sz w:val="20"/>
          <w:szCs w:val="19"/>
        </w:rPr>
      </w:pPr>
      <w:r>
        <w:rPr>
          <w:rFonts w:ascii="Calibri" w:hAnsi="Calibri"/>
          <w:i/>
          <w:iCs/>
          <w:sz w:val="20"/>
          <w:szCs w:val="19"/>
        </w:rPr>
        <w:t>W ramach składanej oferty przewiduje się pobieranie opłat od rodziców/opiekunów prawnych dzieci;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/>
          <w:i/>
          <w:iCs/>
          <w:color w:val="auto"/>
          <w:sz w:val="20"/>
          <w:szCs w:val="19"/>
        </w:rPr>
      </w:pPr>
      <w:r>
        <w:rPr>
          <w:rFonts w:ascii="Calibri" w:hAnsi="Calibri"/>
          <w:i/>
          <w:iCs/>
          <w:color w:val="auto"/>
          <w:sz w:val="20"/>
          <w:szCs w:val="19"/>
        </w:rPr>
        <w:t>Niniejsza oferta obowiązuje do dnia ..................... (należy podać ostatni dzień realizacji zadania publicznego);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składający niniejszą ofertę nie zalega*/zalega* z opłacaniem należności z tytułu zobowiązań podatkowych;</w:t>
      </w:r>
    </w:p>
    <w:p w:rsidR="00546A0F" w:rsidRDefault="00546A0F" w:rsidP="00546A0F">
      <w:pPr>
        <w:pStyle w:val="Tekstpodstawowywcity"/>
        <w:numPr>
          <w:ilvl w:val="0"/>
          <w:numId w:val="2"/>
        </w:numPr>
        <w:tabs>
          <w:tab w:val="num" w:pos="240"/>
        </w:tabs>
        <w:ind w:left="240" w:hanging="240"/>
        <w:rPr>
          <w:i/>
          <w:iCs/>
        </w:rPr>
      </w:pPr>
      <w:r>
        <w:rPr>
          <w:i/>
          <w:iCs/>
        </w:rPr>
        <w:t>Oferent składający niniejszą ofertę nie zalega*/zalega* z opłacaniem należności z tytułu składek na ubezpieczenia społeczne oraz wszelkich innych należności o charakterze publicznoprawnym i cywilnoprawnym.</w:t>
      </w:r>
    </w:p>
    <w:p w:rsidR="00546A0F" w:rsidRDefault="00546A0F" w:rsidP="00546A0F">
      <w:pPr>
        <w:pStyle w:val="Tekstpodstawowywcity"/>
        <w:numPr>
          <w:ilvl w:val="0"/>
          <w:numId w:val="2"/>
        </w:numPr>
        <w:tabs>
          <w:tab w:val="num" w:pos="240"/>
        </w:tabs>
        <w:ind w:left="240" w:hanging="240"/>
        <w:rPr>
          <w:i/>
          <w:iCs/>
        </w:rPr>
      </w:pPr>
      <w:r>
        <w:rPr>
          <w:i/>
          <w:iCs/>
        </w:rPr>
        <w:t>Oferent składający niniejszą ofertę nie zalega</w:t>
      </w:r>
      <w:r>
        <w:rPr>
          <w:rFonts w:cs="Verdana"/>
          <w:i/>
          <w:iCs/>
        </w:rPr>
        <w:t>*/zalega* z pła</w:t>
      </w:r>
      <w:r w:rsidR="00D96AB6">
        <w:rPr>
          <w:rFonts w:cs="Verdana"/>
          <w:i/>
          <w:iCs/>
        </w:rPr>
        <w:t>tnościami na rzecz Gminy Brzeg</w:t>
      </w:r>
      <w:r>
        <w:rPr>
          <w:rFonts w:cs="Verdana"/>
          <w:i/>
          <w:iCs/>
        </w:rPr>
        <w:t xml:space="preserve"> (czynsz, zwrot dotacji lub jej części itp.)</w:t>
      </w:r>
      <w:r>
        <w:rPr>
          <w:i/>
          <w:iCs/>
        </w:rPr>
        <w:t>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Dane zawarte w części II niniejszej oferty są zgodne z Krajowym Rejestrem Sądowym*/właściwą ewidencją*;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  <w:tab w:val="left" w:pos="284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Wszystkie informacje podane w ofercie oraz załącznikach są zgodne z aktualnym stanem prawnym i faktycznym;</w:t>
      </w:r>
    </w:p>
    <w:p w:rsidR="004433B6" w:rsidRPr="004433B6" w:rsidRDefault="004433B6" w:rsidP="00546A0F">
      <w:pPr>
        <w:widowControl w:val="0"/>
        <w:numPr>
          <w:ilvl w:val="0"/>
          <w:numId w:val="2"/>
        </w:numPr>
        <w:tabs>
          <w:tab w:val="num" w:pos="240"/>
        </w:tabs>
        <w:autoSpaceDE w:val="0"/>
        <w:autoSpaceDN w:val="0"/>
        <w:adjustRightInd w:val="0"/>
        <w:ind w:left="36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lastRenderedPageBreak/>
        <w:t>Zapoznałam/em się i akceptuję warunki Regulaminu Konkursu.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240"/>
        </w:tabs>
        <w:autoSpaceDE w:val="0"/>
        <w:autoSpaceDN w:val="0"/>
        <w:adjustRightInd w:val="0"/>
        <w:ind w:left="36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/>
          <w:i/>
          <w:iCs/>
          <w:sz w:val="20"/>
          <w:szCs w:val="19"/>
        </w:rPr>
        <w:t xml:space="preserve">Osoby </w:t>
      </w:r>
      <w:r>
        <w:rPr>
          <w:rFonts w:ascii="Calibri" w:hAnsi="Calibri"/>
          <w:i/>
          <w:iCs/>
          <w:sz w:val="20"/>
          <w:szCs w:val="20"/>
        </w:rPr>
        <w:t xml:space="preserve">składające podpisy na ofercie, dokumentach i załącznikach są upoważnione do tych czynności zgodnie z dokumentem określającym status prawny podmiotu (odpis z właściwego rejestru/ewidencji) 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lub zgodnie z innym dokumentem, jeśli upoważnienie do reprezentowania podmiotu nie wynika wprost z dokumentu określającego jego status prawny.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posiada statut żłobka, o którym mowa w art. 11 ustawy z dnia 4 lutego 2011 r.  o opiece nad dziećmi w wieku do lat 3 (t.j.: Dz</w:t>
      </w:r>
      <w:r w:rsidR="0050395D">
        <w:rPr>
          <w:rFonts w:ascii="Calibri" w:hAnsi="Calibri" w:cs="Verdana"/>
          <w:i/>
          <w:iCs/>
          <w:color w:val="auto"/>
          <w:sz w:val="20"/>
          <w:szCs w:val="18"/>
        </w:rPr>
        <w:t>. U. z 2018 r., poz. 603 z późn.zm.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>);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posiada  regulamin organizacyjny  żłobka, o którym mowa w art. 12 i art.  21 ustawy z dnia 4 lutego 2011 r.  o opiece nad dziećmi w wie</w:t>
      </w:r>
      <w:r w:rsidR="0050395D">
        <w:rPr>
          <w:rFonts w:ascii="Calibri" w:hAnsi="Calibri" w:cs="Verdana"/>
          <w:i/>
          <w:iCs/>
          <w:color w:val="auto"/>
          <w:sz w:val="20"/>
          <w:szCs w:val="18"/>
        </w:rPr>
        <w:t>ku do lat 3 (t.j.: Dz. U. z 2018 r., poz. 603 z późn. zm.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); 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Oferent posiada programy zajęć opiekuńczo – wychowawczych i edukacyjnych, uwzględniających rozwój psychomotoryczny dziecka, właściwe do wieku dziecka, opracowane odpowiednio dla różnych grup wiekowych; </w:t>
      </w:r>
    </w:p>
    <w:p w:rsidR="00546A0F" w:rsidRDefault="00546A0F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zobowiązuje się do realizacji zadania zgodnie z warunkami określonymi w ogłoszeniu  konkursowym;</w:t>
      </w:r>
    </w:p>
    <w:p w:rsidR="00666E01" w:rsidRPr="00666E01" w:rsidRDefault="00546A0F" w:rsidP="00666E01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Oferent zobowiązuje się do prowadzenia rekrutacji na miejsca wspó</w:t>
      </w:r>
      <w:r w:rsidR="007A55D7">
        <w:rPr>
          <w:rFonts w:ascii="Calibri" w:hAnsi="Calibri" w:cs="Verdana"/>
          <w:i/>
          <w:iCs/>
          <w:color w:val="auto"/>
          <w:sz w:val="20"/>
          <w:szCs w:val="18"/>
        </w:rPr>
        <w:t>łfinansowane przez Gminę Brzeg</w:t>
      </w:r>
      <w:r>
        <w:rPr>
          <w:rFonts w:ascii="Calibri" w:hAnsi="Calibri" w:cs="Verdana"/>
          <w:i/>
          <w:iCs/>
          <w:color w:val="auto"/>
          <w:sz w:val="20"/>
          <w:szCs w:val="18"/>
        </w:rPr>
        <w:t xml:space="preserve"> zgodnie z zasadami rekrutacji </w:t>
      </w:r>
      <w:r w:rsidR="007A55D7">
        <w:rPr>
          <w:rFonts w:ascii="Calibri" w:hAnsi="Calibri" w:cs="Verdana"/>
          <w:i/>
          <w:iCs/>
          <w:color w:val="auto"/>
          <w:sz w:val="20"/>
          <w:szCs w:val="18"/>
        </w:rPr>
        <w:t>określonymi przez Gminę Brzeg.</w:t>
      </w:r>
    </w:p>
    <w:p w:rsidR="00666E01" w:rsidRPr="00662B48" w:rsidRDefault="00666E01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666E01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Osoby sprawujące opiekę nad dziećmi w wieku do lat 3 posiadają aktualne badania sanitarno-epidemiologiczne, zgodnie z ustawą  z dnia 5 grudnia 2008 r. o zapobieganiu oraz zwalczaniu zakażeń i chorób zakaźnych u ludzi ( </w:t>
      </w:r>
      <w:r w:rsidRPr="00666E01">
        <w:rPr>
          <w:rFonts w:asciiTheme="minorHAnsi" w:hAnsiTheme="minorHAnsi" w:cstheme="minorHAnsi"/>
          <w:i/>
          <w:sz w:val="18"/>
        </w:rPr>
        <w:t>( t.j</w:t>
      </w:r>
      <w:r w:rsidR="00100512">
        <w:rPr>
          <w:rFonts w:asciiTheme="minorHAnsi" w:hAnsiTheme="minorHAnsi" w:cstheme="minorHAnsi"/>
          <w:i/>
          <w:sz w:val="18"/>
        </w:rPr>
        <w:t>.</w:t>
      </w:r>
      <w:r w:rsidRPr="00666E01">
        <w:rPr>
          <w:rFonts w:asciiTheme="minorHAnsi" w:hAnsiTheme="minorHAnsi" w:cstheme="minorHAnsi"/>
          <w:i/>
          <w:sz w:val="18"/>
        </w:rPr>
        <w:t>: Dz. U. z 2018 r. poz. 151);</w:t>
      </w:r>
    </w:p>
    <w:p w:rsidR="00662B48" w:rsidRDefault="000E395D" w:rsidP="00546A0F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>K</w:t>
      </w:r>
      <w:r w:rsidR="00662B48">
        <w:rPr>
          <w:rFonts w:asciiTheme="minorHAnsi" w:hAnsiTheme="minorHAnsi" w:cstheme="minorHAnsi"/>
          <w:i/>
          <w:iCs/>
          <w:color w:val="auto"/>
          <w:sz w:val="20"/>
          <w:szCs w:val="20"/>
        </w:rPr>
        <w:t>walifikacje i doświadczenie personelu wynikające z załączonych dokumentów do oferty są</w:t>
      </w:r>
      <w:r w:rsidR="00705CD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="00190450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 w:rsidR="00705CDD">
        <w:rPr>
          <w:rFonts w:asciiTheme="minorHAnsi" w:hAnsiTheme="minorHAnsi" w:cstheme="minorHAnsi"/>
          <w:i/>
          <w:iCs/>
          <w:color w:val="auto"/>
          <w:sz w:val="20"/>
          <w:szCs w:val="20"/>
        </w:rPr>
        <w:t>godne z wymaganiami ustawy o</w:t>
      </w:r>
      <w:r w:rsidR="00662B48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opiece nad dziećmi w wieku do lat 3 ( t.j. Dz.U. 2018 r. poz. 603 z późn. zm.), w szczególności   określonymi w artykule 13-19 i art. 48-49 oraz zgodne ze stanem faktycznym i prawnym.</w:t>
      </w:r>
    </w:p>
    <w:p w:rsidR="00662B48" w:rsidRDefault="00662B48" w:rsidP="00705CDD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Skład personelu zatrudnionego w żłobku jest </w:t>
      </w:r>
      <w:r w:rsidR="00705CDD">
        <w:rPr>
          <w:rFonts w:asciiTheme="minorHAnsi" w:hAnsiTheme="minorHAnsi" w:cstheme="minorHAnsi"/>
          <w:i/>
          <w:iCs/>
          <w:color w:val="auto"/>
          <w:sz w:val="20"/>
          <w:szCs w:val="20"/>
        </w:rPr>
        <w:t>dostosowany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do liczby dzieci uczęszczających do żłobka- zgodnie z art. 15 ustawy </w:t>
      </w:r>
      <w:r w:rsidR="00705CDD">
        <w:rPr>
          <w:rFonts w:asciiTheme="minorHAnsi" w:hAnsiTheme="minorHAnsi" w:cstheme="minorHAnsi"/>
          <w:i/>
          <w:iCs/>
          <w:color w:val="auto"/>
          <w:sz w:val="20"/>
          <w:szCs w:val="20"/>
        </w:rPr>
        <w:t>o opiece nad dziećmi w wieku do lat 3.</w:t>
      </w:r>
    </w:p>
    <w:p w:rsidR="006F2FD6" w:rsidRDefault="00705CDD" w:rsidP="006F2FD6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Jestem świadomy/ świadoma tego, że: dyrektor żłobka, osoba fizyczna prowadząca żłobek, pielęgniarka, położna, wolontariusz, inna osoba zatrudniona do wykonywania pracy lub świadczenia usług w żłobku mogą po dniu 01.01.2019 r. świadczyć pracę lub wykonywać usługi w żłobku, jeżeli nie figurują w bazie danych Rejestru Sprawców Przestępstw na Tle Seksualnym z  dostępem ograniczonym lub nie zostały skazane prawomocnym wyrokiem za inne przestępstwo umyślne. </w:t>
      </w:r>
    </w:p>
    <w:p w:rsidR="006F2FD6" w:rsidRPr="006F2FD6" w:rsidRDefault="006F2FD6" w:rsidP="006F2FD6">
      <w:pPr>
        <w:widowControl w:val="0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240" w:hanging="24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Jestem świadomy/świadoma tego, że osoby wymienione w punkcie 19, zatrudnione po dniu 01.01.2019 r. do wykonywania pracy lub świadczenia usług w żłobku nie mogą figurować w bazie danych Rejestru Sprawców Przestępstw na Tle Seksualnym z  dostępem ograniczonym lub nie zostały skazane prawomocnym wyrokiem za inne przestępstwo umyślne oraz, że są zobowiązane do przedstawienia przez podjęciem zatrudnienia zaświadczenia o niekaralności, wystawionego nie wcześniej niż 3 miesiące przed rozpoczęciem pracy lub świadczenia usług w żłobku. </w:t>
      </w:r>
    </w:p>
    <w:p w:rsidR="002645FD" w:rsidRPr="00666E01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  <w:r>
        <w:rPr>
          <w:rFonts w:ascii="Calibri" w:hAnsi="Calibri" w:cs="Verdana"/>
          <w:i/>
          <w:iCs/>
          <w:color w:val="auto"/>
          <w:sz w:val="20"/>
          <w:szCs w:val="18"/>
        </w:rPr>
        <w:t>KLAUZULA ZGODY</w:t>
      </w:r>
    </w:p>
    <w:p w:rsidR="002645FD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18"/>
        </w:rPr>
      </w:pPr>
    </w:p>
    <w:p w:rsidR="0046469D" w:rsidRPr="00B21300" w:rsidRDefault="002645FD" w:rsidP="002645F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 w:rsidRPr="00B21300">
        <w:rPr>
          <w:rFonts w:ascii="Calibri" w:hAnsi="Calibri" w:cs="Verdana"/>
          <w:i/>
          <w:iCs/>
          <w:color w:val="auto"/>
          <w:sz w:val="20"/>
          <w:szCs w:val="18"/>
        </w:rPr>
        <w:t xml:space="preserve">Wyrażam zgodę na przetwarzanie moich danych osobowych w celach organizacji i przeprowadzenia otwartego konkursu ofert oraz udostępnienia informacji o wynikach konkursu. Przyjmuję do wiadomości, iż administratorem danych osobowych jest Burmistrz Brzegu urzędujący w Urzędzie Miasta w Brzegu ul. Robotnicza 12. Posiadam wiedzę, że podanie danych osobowych jest dobrowolne, jednak konieczne do realizacji celów, w jakim zostały zebrane. </w:t>
      </w:r>
    </w:p>
    <w:p w:rsidR="0046469D" w:rsidRDefault="0046469D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546A0F" w:rsidRDefault="00546A0F" w:rsidP="00546A0F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>
        <w:rPr>
          <w:rFonts w:ascii="Calibri" w:hAnsi="Calibri" w:cs="Verdana"/>
          <w:color w:val="auto"/>
          <w:sz w:val="16"/>
          <w:szCs w:val="16"/>
        </w:rPr>
        <w:t>woli w imieniu Oferenta)</w:t>
      </w:r>
    </w:p>
    <w:p w:rsidR="00546A0F" w:rsidRDefault="00546A0F" w:rsidP="00546A0F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i/>
          <w:iCs/>
          <w:color w:val="auto"/>
          <w:sz w:val="20"/>
          <w:szCs w:val="20"/>
        </w:rPr>
      </w:pPr>
      <w:r>
        <w:rPr>
          <w:rFonts w:ascii="Calibri" w:hAnsi="Calibri" w:cs="Verdana"/>
          <w:i/>
          <w:iCs/>
          <w:color w:val="auto"/>
          <w:sz w:val="16"/>
          <w:szCs w:val="16"/>
        </w:rPr>
        <w:t>*niepotrzebne skreślić</w:t>
      </w:r>
    </w:p>
    <w:p w:rsidR="00546A0F" w:rsidRDefault="00546A0F" w:rsidP="00546A0F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546A0F" w:rsidRDefault="00546A0F" w:rsidP="00546A0F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546A0F" w:rsidRPr="00B21300" w:rsidRDefault="00546A0F" w:rsidP="00B21300">
      <w:pPr>
        <w:widowControl w:val="0"/>
        <w:numPr>
          <w:ilvl w:val="1"/>
          <w:numId w:val="3"/>
        </w:numPr>
        <w:tabs>
          <w:tab w:val="clear" w:pos="1222"/>
          <w:tab w:val="left" w:pos="240"/>
        </w:tabs>
        <w:autoSpaceDE w:val="0"/>
        <w:autoSpaceDN w:val="0"/>
        <w:adjustRightInd w:val="0"/>
        <w:ind w:left="240" w:hanging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Calibri"/>
          <w:b/>
          <w:color w:val="auto"/>
          <w:sz w:val="20"/>
          <w:szCs w:val="20"/>
        </w:rPr>
        <w:t>Kosztorys zadania publicznego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</w:p>
    <w:p w:rsidR="00BC69D3" w:rsidRDefault="00BC69D3"/>
    <w:sectPr w:rsidR="00BC69D3" w:rsidSect="00546A0F">
      <w:footerReference w:type="default" r:id="rId8"/>
      <w:endnotePr>
        <w:numFmt w:val="decimal"/>
      </w:endnotePr>
      <w:pgSz w:w="11906" w:h="16838"/>
      <w:pgMar w:top="1258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6FE" w:rsidRDefault="004F56FE" w:rsidP="00546A0F">
      <w:r>
        <w:separator/>
      </w:r>
    </w:p>
  </w:endnote>
  <w:endnote w:type="continuationSeparator" w:id="0">
    <w:p w:rsidR="004F56FE" w:rsidRDefault="004F56FE" w:rsidP="0054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A6" w:rsidRDefault="00483B71">
    <w:pPr>
      <w:jc w:val="right"/>
      <w:rPr>
        <w:rFonts w:ascii="Calibri" w:hAnsi="Calibri" w:cs="Calibri"/>
        <w:sz w:val="22"/>
      </w:rPr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>PAGE</w:instrText>
    </w:r>
    <w:r>
      <w:rPr>
        <w:rFonts w:ascii="Calibri" w:hAnsi="Calibri" w:cs="Calibri"/>
        <w:sz w:val="22"/>
      </w:rPr>
      <w:fldChar w:fldCharType="separate"/>
    </w:r>
    <w:r w:rsidR="00D07BC4">
      <w:rPr>
        <w:rFonts w:ascii="Calibri" w:hAnsi="Calibri" w:cs="Calibri"/>
        <w:noProof/>
        <w:sz w:val="22"/>
      </w:rPr>
      <w:t>1</w:t>
    </w:r>
    <w:r>
      <w:rPr>
        <w:rFonts w:ascii="Calibri" w:hAnsi="Calibri" w:cs="Calibri"/>
        <w:sz w:val="22"/>
      </w:rPr>
      <w:fldChar w:fldCharType="end"/>
    </w:r>
  </w:p>
  <w:p w:rsidR="00075AA6" w:rsidRDefault="00075A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6FE" w:rsidRDefault="004F56FE" w:rsidP="00546A0F">
      <w:r>
        <w:separator/>
      </w:r>
    </w:p>
  </w:footnote>
  <w:footnote w:type="continuationSeparator" w:id="0">
    <w:p w:rsidR="004F56FE" w:rsidRDefault="004F56FE" w:rsidP="0054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2D2E"/>
    <w:multiLevelType w:val="hybridMultilevel"/>
    <w:tmpl w:val="F6B04506"/>
    <w:lvl w:ilvl="0" w:tplc="76CE5FA4">
      <w:start w:val="1"/>
      <w:numFmt w:val="decimal"/>
      <w:lvlText w:val="%1)"/>
      <w:lvlJc w:val="left"/>
      <w:pPr>
        <w:tabs>
          <w:tab w:val="num" w:pos="3479"/>
        </w:tabs>
        <w:ind w:left="3479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" w15:restartNumberingAfterBreak="0">
    <w:nsid w:val="0BD062C0"/>
    <w:multiLevelType w:val="hybridMultilevel"/>
    <w:tmpl w:val="7CB6C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B2393"/>
    <w:multiLevelType w:val="hybridMultilevel"/>
    <w:tmpl w:val="D62A97E2"/>
    <w:lvl w:ilvl="0" w:tplc="4AE48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BC47B6">
      <w:numFmt w:val="none"/>
      <w:lvlText w:val=""/>
      <w:lvlJc w:val="left"/>
      <w:pPr>
        <w:tabs>
          <w:tab w:val="num" w:pos="326"/>
        </w:tabs>
      </w:pPr>
    </w:lvl>
    <w:lvl w:ilvl="2" w:tplc="89924A9E">
      <w:numFmt w:val="none"/>
      <w:lvlText w:val=""/>
      <w:lvlJc w:val="left"/>
      <w:pPr>
        <w:tabs>
          <w:tab w:val="num" w:pos="326"/>
        </w:tabs>
      </w:pPr>
    </w:lvl>
    <w:lvl w:ilvl="3" w:tplc="25581310">
      <w:numFmt w:val="none"/>
      <w:lvlText w:val=""/>
      <w:lvlJc w:val="left"/>
      <w:pPr>
        <w:tabs>
          <w:tab w:val="num" w:pos="326"/>
        </w:tabs>
      </w:pPr>
    </w:lvl>
    <w:lvl w:ilvl="4" w:tplc="A97A3FA8">
      <w:numFmt w:val="none"/>
      <w:lvlText w:val=""/>
      <w:lvlJc w:val="left"/>
      <w:pPr>
        <w:tabs>
          <w:tab w:val="num" w:pos="326"/>
        </w:tabs>
      </w:pPr>
    </w:lvl>
    <w:lvl w:ilvl="5" w:tplc="6E6A46B0">
      <w:numFmt w:val="none"/>
      <w:lvlText w:val=""/>
      <w:lvlJc w:val="left"/>
      <w:pPr>
        <w:tabs>
          <w:tab w:val="num" w:pos="326"/>
        </w:tabs>
      </w:pPr>
    </w:lvl>
    <w:lvl w:ilvl="6" w:tplc="2062B802">
      <w:numFmt w:val="none"/>
      <w:lvlText w:val=""/>
      <w:lvlJc w:val="left"/>
      <w:pPr>
        <w:tabs>
          <w:tab w:val="num" w:pos="326"/>
        </w:tabs>
      </w:pPr>
    </w:lvl>
    <w:lvl w:ilvl="7" w:tplc="D348E806">
      <w:numFmt w:val="none"/>
      <w:lvlText w:val=""/>
      <w:lvlJc w:val="left"/>
      <w:pPr>
        <w:tabs>
          <w:tab w:val="num" w:pos="326"/>
        </w:tabs>
      </w:pPr>
    </w:lvl>
    <w:lvl w:ilvl="8" w:tplc="D820BD48">
      <w:numFmt w:val="none"/>
      <w:lvlText w:val=""/>
      <w:lvlJc w:val="left"/>
      <w:pPr>
        <w:tabs>
          <w:tab w:val="num" w:pos="326"/>
        </w:tabs>
      </w:pPr>
    </w:lvl>
  </w:abstractNum>
  <w:abstractNum w:abstractNumId="3" w15:restartNumberingAfterBreak="0">
    <w:nsid w:val="547A1288"/>
    <w:multiLevelType w:val="hybridMultilevel"/>
    <w:tmpl w:val="55586A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E1750C6"/>
    <w:multiLevelType w:val="hybridMultilevel"/>
    <w:tmpl w:val="A2A6596E"/>
    <w:lvl w:ilvl="0" w:tplc="64DE0C7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1644AA8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7D3E7D0C"/>
    <w:multiLevelType w:val="hybridMultilevel"/>
    <w:tmpl w:val="F102977A"/>
    <w:lvl w:ilvl="0" w:tplc="64B83F4A">
      <w:start w:val="1"/>
      <w:numFmt w:val="decimal"/>
      <w:lvlText w:val="%1."/>
      <w:lvlJc w:val="left"/>
      <w:pPr>
        <w:tabs>
          <w:tab w:val="num" w:pos="5746"/>
        </w:tabs>
        <w:ind w:left="57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A0F"/>
    <w:rsid w:val="000331C6"/>
    <w:rsid w:val="000370D0"/>
    <w:rsid w:val="00044DF2"/>
    <w:rsid w:val="000522A5"/>
    <w:rsid w:val="00075AA6"/>
    <w:rsid w:val="000809FF"/>
    <w:rsid w:val="000E395D"/>
    <w:rsid w:val="000F59AE"/>
    <w:rsid w:val="00100512"/>
    <w:rsid w:val="0016198B"/>
    <w:rsid w:val="00163B04"/>
    <w:rsid w:val="0018020E"/>
    <w:rsid w:val="00190450"/>
    <w:rsid w:val="001C2B80"/>
    <w:rsid w:val="001E17AF"/>
    <w:rsid w:val="001F6930"/>
    <w:rsid w:val="00224088"/>
    <w:rsid w:val="002645FD"/>
    <w:rsid w:val="002651F0"/>
    <w:rsid w:val="00280152"/>
    <w:rsid w:val="00292691"/>
    <w:rsid w:val="0030728C"/>
    <w:rsid w:val="00320CF8"/>
    <w:rsid w:val="0035178B"/>
    <w:rsid w:val="003651BD"/>
    <w:rsid w:val="00374CE4"/>
    <w:rsid w:val="00427157"/>
    <w:rsid w:val="004433B6"/>
    <w:rsid w:val="0045181C"/>
    <w:rsid w:val="0045373B"/>
    <w:rsid w:val="0046469D"/>
    <w:rsid w:val="00465429"/>
    <w:rsid w:val="00470ACA"/>
    <w:rsid w:val="00471D6F"/>
    <w:rsid w:val="00483B71"/>
    <w:rsid w:val="004B0A74"/>
    <w:rsid w:val="004F3C25"/>
    <w:rsid w:val="004F56FE"/>
    <w:rsid w:val="0050395D"/>
    <w:rsid w:val="00507AFD"/>
    <w:rsid w:val="0051776A"/>
    <w:rsid w:val="00546A0F"/>
    <w:rsid w:val="00594D90"/>
    <w:rsid w:val="005C14DA"/>
    <w:rsid w:val="005F01DC"/>
    <w:rsid w:val="005F5031"/>
    <w:rsid w:val="00605985"/>
    <w:rsid w:val="00635A21"/>
    <w:rsid w:val="00635A91"/>
    <w:rsid w:val="00661AAB"/>
    <w:rsid w:val="00662B48"/>
    <w:rsid w:val="0066631B"/>
    <w:rsid w:val="00666E01"/>
    <w:rsid w:val="006845AF"/>
    <w:rsid w:val="006969BE"/>
    <w:rsid w:val="006B4396"/>
    <w:rsid w:val="006D3C46"/>
    <w:rsid w:val="006F2FD6"/>
    <w:rsid w:val="00705CDD"/>
    <w:rsid w:val="0078666B"/>
    <w:rsid w:val="007A1818"/>
    <w:rsid w:val="007A55D7"/>
    <w:rsid w:val="007F08D3"/>
    <w:rsid w:val="00833AFB"/>
    <w:rsid w:val="00895398"/>
    <w:rsid w:val="008A26ED"/>
    <w:rsid w:val="008A5AE7"/>
    <w:rsid w:val="008C62D8"/>
    <w:rsid w:val="00924CFF"/>
    <w:rsid w:val="00941D17"/>
    <w:rsid w:val="009449CD"/>
    <w:rsid w:val="0094618C"/>
    <w:rsid w:val="00961ADC"/>
    <w:rsid w:val="00A06F54"/>
    <w:rsid w:val="00A272C0"/>
    <w:rsid w:val="00A65B4B"/>
    <w:rsid w:val="00A85B3F"/>
    <w:rsid w:val="00A97827"/>
    <w:rsid w:val="00AD3368"/>
    <w:rsid w:val="00B03574"/>
    <w:rsid w:val="00B12004"/>
    <w:rsid w:val="00B16B87"/>
    <w:rsid w:val="00B20ED1"/>
    <w:rsid w:val="00B21300"/>
    <w:rsid w:val="00B54FCF"/>
    <w:rsid w:val="00B55971"/>
    <w:rsid w:val="00BC5F38"/>
    <w:rsid w:val="00BC69D3"/>
    <w:rsid w:val="00BC7F64"/>
    <w:rsid w:val="00BF01B4"/>
    <w:rsid w:val="00C11ED1"/>
    <w:rsid w:val="00C666EE"/>
    <w:rsid w:val="00CC4752"/>
    <w:rsid w:val="00CC623D"/>
    <w:rsid w:val="00CF380A"/>
    <w:rsid w:val="00D07BC4"/>
    <w:rsid w:val="00D266BD"/>
    <w:rsid w:val="00D754FA"/>
    <w:rsid w:val="00D818E4"/>
    <w:rsid w:val="00D96AB6"/>
    <w:rsid w:val="00DB3541"/>
    <w:rsid w:val="00DC67F3"/>
    <w:rsid w:val="00DE361B"/>
    <w:rsid w:val="00DF0147"/>
    <w:rsid w:val="00E4650B"/>
    <w:rsid w:val="00E53A8A"/>
    <w:rsid w:val="00EA08CC"/>
    <w:rsid w:val="00F139CF"/>
    <w:rsid w:val="00F14736"/>
    <w:rsid w:val="00F1497E"/>
    <w:rsid w:val="00F22456"/>
    <w:rsid w:val="00F30C28"/>
    <w:rsid w:val="00F36EBF"/>
    <w:rsid w:val="00F6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EA2A6-20CE-4357-8152-CA95D41F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A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6A0F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546A0F"/>
    <w:pPr>
      <w:keepNext/>
      <w:widowControl w:val="0"/>
      <w:autoSpaceDE w:val="0"/>
      <w:autoSpaceDN w:val="0"/>
      <w:adjustRightInd w:val="0"/>
      <w:ind w:left="176" w:hanging="176"/>
      <w:outlineLvl w:val="8"/>
    </w:pPr>
    <w:rPr>
      <w:rFonts w:ascii="Calibri" w:hAnsi="Calibri"/>
      <w:b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46A0F"/>
    <w:rPr>
      <w:rFonts w:ascii="Arial" w:eastAsia="Arial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546A0F"/>
    <w:rPr>
      <w:rFonts w:ascii="Calibri" w:eastAsia="Times New Roman" w:hAnsi="Calibri" w:cs="Times New Roman"/>
      <w:b/>
      <w:sz w:val="20"/>
      <w:szCs w:val="20"/>
      <w:lang w:eastAsia="pl-PL"/>
    </w:rPr>
  </w:style>
  <w:style w:type="character" w:styleId="Odwoanieprzypisudolnego">
    <w:name w:val="footnote reference"/>
    <w:semiHidden/>
    <w:rsid w:val="00546A0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546A0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6A0F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6A0F"/>
    <w:pPr>
      <w:jc w:val="both"/>
    </w:pPr>
    <w:rPr>
      <w:rFonts w:ascii="Verdana" w:hAnsi="Verdana"/>
      <w:i/>
      <w:iCs/>
      <w:color w:val="0000FF"/>
      <w:sz w:val="1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6A0F"/>
    <w:rPr>
      <w:rFonts w:ascii="Verdana" w:eastAsia="Times New Roman" w:hAnsi="Verdana" w:cs="Times New Roman"/>
      <w:i/>
      <w:iCs/>
      <w:color w:val="0000FF"/>
      <w:sz w:val="1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A0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A0F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546A0F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Akapitzlist">
    <w:name w:val="List Paragraph"/>
    <w:basedOn w:val="Normalny"/>
    <w:qFormat/>
    <w:rsid w:val="00546A0F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546A0F"/>
    <w:pPr>
      <w:spacing w:before="100" w:beforeAutospacing="1" w:after="100" w:afterAutospacing="1"/>
    </w:pPr>
    <w:rPr>
      <w:color w:val="auto"/>
    </w:rPr>
  </w:style>
  <w:style w:type="character" w:styleId="Pogrubienie">
    <w:name w:val="Strong"/>
    <w:basedOn w:val="Domylnaczcionkaakapitu"/>
    <w:qFormat/>
    <w:rsid w:val="00546A0F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546A0F"/>
    <w:pPr>
      <w:widowControl w:val="0"/>
      <w:tabs>
        <w:tab w:val="left" w:pos="284"/>
      </w:tabs>
      <w:autoSpaceDE w:val="0"/>
      <w:autoSpaceDN w:val="0"/>
      <w:adjustRightInd w:val="0"/>
      <w:ind w:left="284" w:hanging="284"/>
      <w:jc w:val="both"/>
    </w:pPr>
    <w:rPr>
      <w:rFonts w:ascii="Calibri" w:hAnsi="Calibri"/>
      <w:color w:val="auto"/>
      <w:sz w:val="20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6A0F"/>
    <w:rPr>
      <w:rFonts w:ascii="Calibri" w:eastAsia="Times New Roman" w:hAnsi="Calibri" w:cs="Times New Roman"/>
      <w:sz w:val="20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3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1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DD39B-BAA0-4765-A9DF-968D503D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Kamila Rosińska</cp:lastModifiedBy>
  <cp:revision>2</cp:revision>
  <cp:lastPrinted>2018-03-06T07:49:00Z</cp:lastPrinted>
  <dcterms:created xsi:type="dcterms:W3CDTF">2019-01-02T13:39:00Z</dcterms:created>
  <dcterms:modified xsi:type="dcterms:W3CDTF">2019-01-02T13:39:00Z</dcterms:modified>
</cp:coreProperties>
</file>